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header3.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322D" w:rsidRPr="00F80D71" w:rsidRDefault="002E322D" w:rsidP="002E322D">
      <w:pPr>
        <w:keepNext/>
        <w:widowControl w:val="0"/>
        <w:spacing w:before="240" w:after="240"/>
        <w:jc w:val="center"/>
        <w:rPr>
          <w:sz w:val="36"/>
          <w:szCs w:val="36"/>
          <w:rtl/>
        </w:rPr>
      </w:pPr>
      <w:bookmarkStart w:id="0" w:name="_GoBack"/>
      <w:bookmarkEnd w:id="0"/>
      <w:r w:rsidRPr="00F80D71">
        <w:rPr>
          <w:b/>
          <w:bCs/>
          <w:sz w:val="36"/>
          <w:szCs w:val="36"/>
          <w:rtl/>
        </w:rPr>
        <w:t xml:space="preserve">الجمعية العمومية - الدورة </w:t>
      </w:r>
      <w:r>
        <w:rPr>
          <w:rFonts w:hint="cs"/>
          <w:b/>
          <w:bCs/>
          <w:sz w:val="36"/>
          <w:szCs w:val="36"/>
          <w:rtl/>
        </w:rPr>
        <w:t>الثامنة</w:t>
      </w:r>
      <w:r w:rsidRPr="00F80D71">
        <w:rPr>
          <w:b/>
          <w:bCs/>
          <w:sz w:val="36"/>
          <w:szCs w:val="36"/>
          <w:rtl/>
        </w:rPr>
        <w:t xml:space="preserve"> والثلاثون</w:t>
      </w:r>
    </w:p>
    <w:p w:rsidR="005F46C7" w:rsidRPr="002E322D" w:rsidRDefault="002E322D" w:rsidP="00006DF7">
      <w:pPr>
        <w:spacing w:after="120"/>
        <w:jc w:val="center"/>
        <w:rPr>
          <w:b/>
          <w:bCs/>
          <w:noProof w:val="0"/>
          <w:sz w:val="32"/>
          <w:szCs w:val="32"/>
          <w:rtl/>
        </w:rPr>
      </w:pPr>
      <w:r w:rsidRPr="002E322D">
        <w:rPr>
          <w:rFonts w:hint="cs"/>
          <w:b/>
          <w:bCs/>
          <w:noProof w:val="0"/>
          <w:sz w:val="32"/>
          <w:szCs w:val="32"/>
          <w:rtl/>
        </w:rPr>
        <w:t xml:space="preserve">اللجنة </w:t>
      </w:r>
      <w:r w:rsidR="00006DF7">
        <w:rPr>
          <w:rFonts w:hint="cs"/>
          <w:b/>
          <w:bCs/>
          <w:noProof w:val="0"/>
          <w:sz w:val="32"/>
          <w:szCs w:val="32"/>
          <w:rtl/>
        </w:rPr>
        <w:t>القانونية</w:t>
      </w:r>
    </w:p>
    <w:tbl>
      <w:tblPr>
        <w:bidiVisual/>
        <w:tblW w:w="0" w:type="auto"/>
        <w:tblInd w:w="350" w:type="dxa"/>
        <w:tblCellMar>
          <w:left w:w="0" w:type="dxa"/>
          <w:right w:w="50" w:type="dxa"/>
        </w:tblCellMar>
        <w:tblLook w:val="01E0" w:firstRow="1" w:lastRow="1" w:firstColumn="1" w:lastColumn="1" w:noHBand="0" w:noVBand="0"/>
      </w:tblPr>
      <w:tblGrid>
        <w:gridCol w:w="1300"/>
        <w:gridCol w:w="666"/>
        <w:gridCol w:w="6952"/>
      </w:tblGrid>
      <w:tr w:rsidR="00AD3A73" w:rsidRPr="00076100" w:rsidTr="0030678D">
        <w:tc>
          <w:tcPr>
            <w:tcW w:w="1292" w:type="dxa"/>
            <w:shd w:val="clear" w:color="auto" w:fill="auto"/>
            <w:noWrap/>
          </w:tcPr>
          <w:p w:rsidR="00AD3A73" w:rsidRPr="00076100" w:rsidRDefault="00AD3A73" w:rsidP="00E927E1">
            <w:pPr>
              <w:rPr>
                <w:bCs/>
                <w:sz w:val="24"/>
                <w:szCs w:val="24"/>
              </w:rPr>
            </w:pPr>
            <w:r w:rsidRPr="00076100">
              <w:rPr>
                <w:rFonts w:hint="cs"/>
                <w:bCs/>
                <w:sz w:val="24"/>
                <w:szCs w:val="24"/>
                <w:rtl/>
              </w:rPr>
              <w:t>الموضوع رقم</w:t>
            </w:r>
          </w:p>
        </w:tc>
        <w:tc>
          <w:tcPr>
            <w:tcW w:w="658" w:type="dxa"/>
            <w:shd w:val="clear" w:color="auto" w:fill="auto"/>
            <w:noWrap/>
          </w:tcPr>
          <w:p w:rsidR="00AD3A73" w:rsidRPr="00076100" w:rsidRDefault="001C0B95" w:rsidP="00E927E1">
            <w:pPr>
              <w:rPr>
                <w:bCs/>
                <w:sz w:val="24"/>
                <w:szCs w:val="24"/>
                <w:rtl/>
              </w:rPr>
            </w:pPr>
            <w:r>
              <w:rPr>
                <w:rFonts w:hint="cs"/>
                <w:bCs/>
                <w:sz w:val="24"/>
                <w:rtl/>
              </w:rPr>
              <w:t>..</w:t>
            </w:r>
            <w:r w:rsidR="0030678D" w:rsidRPr="00076100">
              <w:rPr>
                <w:rFonts w:hint="cs"/>
                <w:bCs/>
                <w:sz w:val="24"/>
                <w:rtl/>
              </w:rPr>
              <w:t>:</w:t>
            </w:r>
          </w:p>
        </w:tc>
        <w:tc>
          <w:tcPr>
            <w:tcW w:w="6952" w:type="dxa"/>
            <w:shd w:val="clear" w:color="auto" w:fill="auto"/>
          </w:tcPr>
          <w:p w:rsidR="00AD3A73" w:rsidRPr="00076100" w:rsidRDefault="002E322D" w:rsidP="000068A2">
            <w:pPr>
              <w:rPr>
                <w:bCs/>
                <w:sz w:val="24"/>
                <w:szCs w:val="24"/>
                <w:rtl/>
              </w:rPr>
            </w:pPr>
            <w:r w:rsidRPr="00F11A39">
              <w:rPr>
                <w:rFonts w:hint="cs"/>
                <w:bCs/>
                <w:sz w:val="26"/>
                <w:szCs w:val="24"/>
                <w:rtl/>
              </w:rPr>
              <w:t>عنوان بند جدول الأعمال</w:t>
            </w:r>
            <w:r w:rsidR="001C0B95" w:rsidRPr="00F11A39">
              <w:rPr>
                <w:rFonts w:hint="cs"/>
                <w:bCs/>
                <w:sz w:val="26"/>
                <w:szCs w:val="24"/>
                <w:rtl/>
              </w:rPr>
              <w:t>..</w:t>
            </w:r>
          </w:p>
        </w:tc>
      </w:tr>
    </w:tbl>
    <w:p w:rsidR="002F43E1" w:rsidRPr="00076100" w:rsidRDefault="00F11A39" w:rsidP="00E9369D">
      <w:pPr>
        <w:spacing w:before="120" w:line="202" w:lineRule="auto"/>
        <w:ind w:left="1872" w:right="1872"/>
        <w:jc w:val="center"/>
        <w:rPr>
          <w:rFonts w:ascii="CG Times Bold" w:hAnsi="CG Times Bold" w:hint="eastAsia"/>
          <w:b/>
          <w:bCs/>
          <w:noProof w:val="0"/>
          <w:sz w:val="28"/>
          <w:szCs w:val="28"/>
          <w:rtl/>
        </w:rPr>
      </w:pPr>
      <w:r>
        <w:rPr>
          <w:rFonts w:ascii="CG Times Bold" w:hAnsi="CG Times Bold" w:hint="cs"/>
          <w:b/>
          <w:bCs/>
          <w:noProof w:val="0"/>
          <w:sz w:val="28"/>
          <w:szCs w:val="28"/>
          <w:rtl/>
        </w:rPr>
        <w:t>العنوان</w:t>
      </w:r>
    </w:p>
    <w:p w:rsidR="001A05BF" w:rsidRPr="00076100" w:rsidRDefault="00B77200" w:rsidP="00F11A39">
      <w:pPr>
        <w:autoSpaceDE w:val="0"/>
        <w:autoSpaceDN w:val="0"/>
        <w:adjustRightInd w:val="0"/>
        <w:spacing w:before="120" w:after="120" w:line="211" w:lineRule="auto"/>
        <w:ind w:left="1080" w:right="1080"/>
        <w:jc w:val="center"/>
        <w:rPr>
          <w:rFonts w:eastAsia="Times New Roman"/>
          <w:noProof w:val="0"/>
          <w:sz w:val="24"/>
          <w:szCs w:val="24"/>
          <w:lang w:val="en-GB" w:eastAsia="en-US"/>
        </w:rPr>
      </w:pPr>
      <w:r w:rsidRPr="00076100">
        <w:rPr>
          <w:rFonts w:ascii="CG Times Bold" w:hAnsi="CG Times Bold" w:hint="cs"/>
          <w:noProof w:val="0"/>
          <w:sz w:val="24"/>
          <w:szCs w:val="24"/>
          <w:rtl/>
        </w:rPr>
        <w:t xml:space="preserve">(مقدمة من </w:t>
      </w:r>
      <w:r w:rsidR="00F11A39">
        <w:rPr>
          <w:rFonts w:ascii="CG Times Bold" w:hAnsi="CG Times Bold" w:hint="cs"/>
          <w:noProof w:val="0"/>
          <w:sz w:val="24"/>
          <w:szCs w:val="24"/>
          <w:rtl/>
        </w:rPr>
        <w:t>...</w:t>
      </w:r>
      <w:r w:rsidRPr="00076100">
        <w:rPr>
          <w:rFonts w:ascii="CG Times Bold" w:hAnsi="CG Times Bold" w:hint="cs"/>
          <w:noProof w:val="0"/>
          <w:sz w:val="24"/>
          <w:szCs w:val="24"/>
          <w:rtl/>
        </w:rPr>
        <w:t>)</w:t>
      </w:r>
      <w:r w:rsidR="001A05BF" w:rsidRPr="00076100">
        <w:rPr>
          <w:rFonts w:eastAsia="Times New Roman"/>
          <w:noProof w:val="0"/>
          <w:sz w:val="24"/>
          <w:szCs w:val="24"/>
          <w:lang w:val="en-GB" w:eastAsia="en-US"/>
        </w:rPr>
        <w:t xml:space="preserve"> </w:t>
      </w:r>
    </w:p>
    <w:tbl>
      <w:tblPr>
        <w:bidiVisual/>
        <w:tblW w:w="0" w:type="auto"/>
        <w:jc w:val="center"/>
        <w:tblInd w:w="-126"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158" w:type="dxa"/>
          <w:right w:w="158" w:type="dxa"/>
        </w:tblCellMar>
        <w:tblLook w:val="0000" w:firstRow="0" w:lastRow="0" w:firstColumn="0" w:lastColumn="0" w:noHBand="0" w:noVBand="0"/>
      </w:tblPr>
      <w:tblGrid>
        <w:gridCol w:w="1209"/>
        <w:gridCol w:w="8190"/>
      </w:tblGrid>
      <w:tr w:rsidR="001A05BF" w:rsidRPr="00076100" w:rsidTr="00BE6302">
        <w:trPr>
          <w:jc w:val="center"/>
        </w:trPr>
        <w:tc>
          <w:tcPr>
            <w:tcW w:w="9399" w:type="dxa"/>
            <w:gridSpan w:val="2"/>
            <w:tcBorders>
              <w:top w:val="single" w:sz="4" w:space="0" w:color="auto"/>
              <w:left w:val="single" w:sz="4" w:space="0" w:color="auto"/>
              <w:bottom w:val="nil"/>
              <w:right w:val="single" w:sz="4" w:space="0" w:color="auto"/>
            </w:tcBorders>
          </w:tcPr>
          <w:p w:rsidR="001A05BF" w:rsidRPr="00076100" w:rsidRDefault="00AF78FE" w:rsidP="002E322D">
            <w:pPr>
              <w:pStyle w:val="Heading3"/>
              <w:keepNext w:val="0"/>
              <w:spacing w:before="60" w:after="60" w:line="202" w:lineRule="auto"/>
              <w:rPr>
                <w:rFonts w:ascii="CG Times" w:hAnsi="CG Times"/>
                <w:b/>
                <w:bCs/>
                <w:noProof w:val="0"/>
                <w:sz w:val="24"/>
                <w:rtl/>
              </w:rPr>
            </w:pPr>
            <w:r w:rsidRPr="00076100">
              <w:rPr>
                <w:rFonts w:ascii="CG Times" w:hAnsi="CG Times" w:hint="cs"/>
                <w:b/>
                <w:bCs/>
                <w:noProof w:val="0"/>
                <w:sz w:val="24"/>
                <w:rtl/>
              </w:rPr>
              <w:t>الموجز</w:t>
            </w:r>
            <w:r w:rsidR="001A05BF" w:rsidRPr="00076100">
              <w:rPr>
                <w:rFonts w:ascii="CG Times" w:hAnsi="CG Times" w:hint="cs"/>
                <w:b/>
                <w:bCs/>
                <w:noProof w:val="0"/>
                <w:sz w:val="24"/>
                <w:rtl/>
              </w:rPr>
              <w:t xml:space="preserve"> التنفيذي</w:t>
            </w:r>
          </w:p>
          <w:p w:rsidR="001A05BF" w:rsidRPr="00076100" w:rsidRDefault="00F11A39" w:rsidP="002E322D">
            <w:pPr>
              <w:pStyle w:val="EnvelopeReturn"/>
              <w:spacing w:before="120" w:after="120" w:line="202" w:lineRule="auto"/>
              <w:jc w:val="both"/>
              <w:rPr>
                <w:rFonts w:ascii="Times New Roman" w:hAnsi="Times New Roman" w:cs="Simplified Arabic"/>
                <w:noProof w:val="0"/>
                <w:sz w:val="24"/>
                <w:szCs w:val="24"/>
                <w:rtl/>
                <w:lang w:val="en-GB"/>
              </w:rPr>
            </w:pPr>
            <w:r>
              <w:rPr>
                <w:rFonts w:ascii="Times New Roman" w:hAnsi="Times New Roman" w:cs="Simplified Arabic" w:hint="cs"/>
                <w:noProof w:val="0"/>
                <w:sz w:val="24"/>
                <w:szCs w:val="24"/>
                <w:rtl/>
                <w:lang w:val="en-GB"/>
              </w:rPr>
              <w:t>بداية النص</w:t>
            </w:r>
          </w:p>
          <w:p w:rsidR="001A05BF" w:rsidRPr="00076100" w:rsidRDefault="00F11A39" w:rsidP="00F11A39">
            <w:pPr>
              <w:pStyle w:val="EnvelopeReturn"/>
              <w:spacing w:before="120" w:after="120" w:line="202" w:lineRule="auto"/>
              <w:jc w:val="both"/>
              <w:rPr>
                <w:rFonts w:ascii="Times New Roman" w:hAnsi="Times New Roman" w:cs="Simplified Arabic"/>
                <w:noProof w:val="0"/>
                <w:sz w:val="24"/>
                <w:szCs w:val="24"/>
                <w:rtl/>
              </w:rPr>
            </w:pPr>
            <w:r w:rsidRPr="00F11A39">
              <w:rPr>
                <w:rFonts w:ascii="Times New Roman" w:hAnsi="Times New Roman" w:cs="Simplified Arabic" w:hint="cs"/>
                <w:b/>
                <w:bCs/>
                <w:noProof w:val="0"/>
                <w:sz w:val="24"/>
                <w:szCs w:val="24"/>
                <w:rtl/>
              </w:rPr>
              <w:t>الإجراء:</w:t>
            </w:r>
            <w:r>
              <w:rPr>
                <w:rFonts w:ascii="Times New Roman" w:hAnsi="Times New Roman" w:cs="Simplified Arabic" w:hint="cs"/>
                <w:noProof w:val="0"/>
                <w:sz w:val="24"/>
                <w:szCs w:val="24"/>
                <w:rtl/>
              </w:rPr>
              <w:t xml:space="preserve"> الجمعية العمومية مدعوة إلى:</w:t>
            </w:r>
          </w:p>
        </w:tc>
      </w:tr>
      <w:tr w:rsidR="001A05BF" w:rsidRPr="00774FDA" w:rsidTr="00BE6302">
        <w:trPr>
          <w:jc w:val="center"/>
        </w:trPr>
        <w:tc>
          <w:tcPr>
            <w:tcW w:w="1209" w:type="dxa"/>
            <w:tcBorders>
              <w:top w:val="single" w:sz="4" w:space="0" w:color="auto"/>
              <w:left w:val="single" w:sz="4" w:space="0" w:color="auto"/>
              <w:bottom w:val="single" w:sz="4" w:space="0" w:color="auto"/>
              <w:right w:val="single" w:sz="4" w:space="0" w:color="auto"/>
            </w:tcBorders>
            <w:tcMar>
              <w:left w:w="101" w:type="dxa"/>
              <w:right w:w="101" w:type="dxa"/>
            </w:tcMar>
          </w:tcPr>
          <w:p w:rsidR="001A05BF" w:rsidRPr="00774FDA" w:rsidRDefault="001A05BF" w:rsidP="002E322D">
            <w:pPr>
              <w:tabs>
                <w:tab w:val="left" w:pos="158"/>
              </w:tabs>
              <w:spacing w:before="60" w:after="60" w:line="202" w:lineRule="auto"/>
              <w:jc w:val="left"/>
              <w:rPr>
                <w:i/>
                <w:iCs/>
                <w:noProof w:val="0"/>
                <w:sz w:val="22"/>
                <w:szCs w:val="24"/>
                <w:rtl/>
              </w:rPr>
            </w:pPr>
            <w:r w:rsidRPr="00774FDA">
              <w:rPr>
                <w:rFonts w:hint="cs"/>
                <w:i/>
                <w:iCs/>
                <w:noProof w:val="0"/>
                <w:sz w:val="22"/>
                <w:szCs w:val="24"/>
                <w:rtl/>
              </w:rPr>
              <w:t>الأهداف الإستراتيجية:</w:t>
            </w:r>
          </w:p>
        </w:tc>
        <w:tc>
          <w:tcPr>
            <w:tcW w:w="8190" w:type="dxa"/>
            <w:tcBorders>
              <w:top w:val="single" w:sz="4" w:space="0" w:color="auto"/>
              <w:left w:val="single" w:sz="4" w:space="0" w:color="auto"/>
              <w:bottom w:val="single" w:sz="4" w:space="0" w:color="auto"/>
              <w:right w:val="single" w:sz="4" w:space="0" w:color="auto"/>
            </w:tcBorders>
          </w:tcPr>
          <w:p w:rsidR="001A05BF" w:rsidRPr="00774FDA" w:rsidRDefault="001A05BF" w:rsidP="00F11A39">
            <w:pPr>
              <w:tabs>
                <w:tab w:val="left" w:pos="158"/>
              </w:tabs>
              <w:spacing w:before="60" w:after="60" w:line="202" w:lineRule="auto"/>
              <w:ind w:right="58"/>
              <w:rPr>
                <w:noProof w:val="0"/>
                <w:sz w:val="22"/>
                <w:szCs w:val="24"/>
                <w:rtl/>
              </w:rPr>
            </w:pPr>
            <w:r w:rsidRPr="00774FDA">
              <w:rPr>
                <w:rFonts w:hint="cs"/>
                <w:noProof w:val="0"/>
                <w:sz w:val="22"/>
                <w:szCs w:val="24"/>
                <w:rtl/>
              </w:rPr>
              <w:t>ترتبط ورقة العمل هذه ب</w:t>
            </w:r>
            <w:r w:rsidR="00F11A39">
              <w:rPr>
                <w:rFonts w:hint="cs"/>
                <w:noProof w:val="0"/>
                <w:sz w:val="22"/>
                <w:szCs w:val="24"/>
                <w:rtl/>
              </w:rPr>
              <w:t>الأهداف الاستراتيجية</w:t>
            </w:r>
            <w:r w:rsidRPr="00774FDA">
              <w:rPr>
                <w:rFonts w:hint="cs"/>
                <w:noProof w:val="0"/>
                <w:sz w:val="22"/>
                <w:szCs w:val="24"/>
                <w:rtl/>
              </w:rPr>
              <w:t xml:space="preserve">   </w:t>
            </w:r>
          </w:p>
        </w:tc>
      </w:tr>
      <w:tr w:rsidR="001A05BF" w:rsidRPr="00774FDA" w:rsidTr="00BE6302">
        <w:trPr>
          <w:jc w:val="center"/>
        </w:trPr>
        <w:tc>
          <w:tcPr>
            <w:tcW w:w="1209" w:type="dxa"/>
            <w:tcBorders>
              <w:top w:val="single" w:sz="4" w:space="0" w:color="auto"/>
              <w:left w:val="single" w:sz="4" w:space="0" w:color="auto"/>
              <w:bottom w:val="single" w:sz="4" w:space="0" w:color="auto"/>
              <w:right w:val="single" w:sz="4" w:space="0" w:color="auto"/>
            </w:tcBorders>
            <w:tcMar>
              <w:left w:w="101" w:type="dxa"/>
              <w:right w:w="101" w:type="dxa"/>
            </w:tcMar>
          </w:tcPr>
          <w:p w:rsidR="001A05BF" w:rsidRPr="00774FDA" w:rsidRDefault="001A05BF" w:rsidP="002E322D">
            <w:pPr>
              <w:tabs>
                <w:tab w:val="left" w:pos="158"/>
              </w:tabs>
              <w:spacing w:before="60" w:after="60" w:line="202" w:lineRule="auto"/>
              <w:ind w:right="58"/>
              <w:jc w:val="left"/>
              <w:rPr>
                <w:i/>
                <w:iCs/>
                <w:noProof w:val="0"/>
                <w:sz w:val="22"/>
                <w:szCs w:val="24"/>
                <w:rtl/>
              </w:rPr>
            </w:pPr>
            <w:r w:rsidRPr="00774FDA">
              <w:rPr>
                <w:rFonts w:hint="cs"/>
                <w:i/>
                <w:iCs/>
                <w:noProof w:val="0"/>
                <w:sz w:val="22"/>
                <w:szCs w:val="24"/>
                <w:rtl/>
              </w:rPr>
              <w:t>الآثار المالية:</w:t>
            </w:r>
          </w:p>
        </w:tc>
        <w:tc>
          <w:tcPr>
            <w:tcW w:w="8190" w:type="dxa"/>
            <w:tcBorders>
              <w:top w:val="single" w:sz="4" w:space="0" w:color="auto"/>
              <w:left w:val="single" w:sz="4" w:space="0" w:color="auto"/>
              <w:bottom w:val="single" w:sz="4" w:space="0" w:color="auto"/>
              <w:right w:val="single" w:sz="4" w:space="0" w:color="auto"/>
            </w:tcBorders>
          </w:tcPr>
          <w:p w:rsidR="001A05BF" w:rsidRPr="00774FDA" w:rsidRDefault="007041C9" w:rsidP="002E322D">
            <w:pPr>
              <w:tabs>
                <w:tab w:val="left" w:pos="158"/>
              </w:tabs>
              <w:spacing w:before="60" w:after="60" w:line="202" w:lineRule="auto"/>
              <w:ind w:right="58"/>
              <w:rPr>
                <w:noProof w:val="0"/>
                <w:sz w:val="22"/>
                <w:szCs w:val="24"/>
                <w:rtl/>
              </w:rPr>
            </w:pPr>
            <w:r>
              <w:rPr>
                <w:rFonts w:hint="cs"/>
                <w:noProof w:val="0"/>
                <w:sz w:val="22"/>
                <w:szCs w:val="24"/>
                <w:rtl/>
              </w:rPr>
              <w:t>*</w:t>
            </w:r>
          </w:p>
        </w:tc>
      </w:tr>
      <w:tr w:rsidR="001A05BF" w:rsidRPr="00774FDA" w:rsidTr="00BE6302">
        <w:trPr>
          <w:jc w:val="center"/>
        </w:trPr>
        <w:tc>
          <w:tcPr>
            <w:tcW w:w="1209" w:type="dxa"/>
            <w:tcBorders>
              <w:top w:val="single" w:sz="4" w:space="0" w:color="auto"/>
              <w:left w:val="single" w:sz="4" w:space="0" w:color="auto"/>
              <w:bottom w:val="single" w:sz="4" w:space="0" w:color="auto"/>
              <w:right w:val="single" w:sz="4" w:space="0" w:color="auto"/>
            </w:tcBorders>
            <w:tcMar>
              <w:left w:w="101" w:type="dxa"/>
              <w:right w:w="101" w:type="dxa"/>
            </w:tcMar>
          </w:tcPr>
          <w:p w:rsidR="001A05BF" w:rsidRPr="00774FDA" w:rsidRDefault="001A05BF" w:rsidP="002E322D">
            <w:pPr>
              <w:tabs>
                <w:tab w:val="left" w:pos="158"/>
              </w:tabs>
              <w:spacing w:line="202" w:lineRule="auto"/>
              <w:ind w:right="58"/>
              <w:jc w:val="left"/>
              <w:rPr>
                <w:i/>
                <w:iCs/>
                <w:noProof w:val="0"/>
                <w:sz w:val="22"/>
                <w:szCs w:val="24"/>
                <w:rtl/>
              </w:rPr>
            </w:pPr>
            <w:r w:rsidRPr="00774FDA">
              <w:rPr>
                <w:rFonts w:hint="cs"/>
                <w:i/>
                <w:iCs/>
                <w:noProof w:val="0"/>
                <w:sz w:val="22"/>
                <w:szCs w:val="24"/>
                <w:rtl/>
              </w:rPr>
              <w:t>المراجع:</w:t>
            </w:r>
          </w:p>
        </w:tc>
        <w:tc>
          <w:tcPr>
            <w:tcW w:w="8190" w:type="dxa"/>
            <w:tcBorders>
              <w:top w:val="single" w:sz="4" w:space="0" w:color="auto"/>
              <w:left w:val="single" w:sz="4" w:space="0" w:color="auto"/>
              <w:bottom w:val="single" w:sz="4" w:space="0" w:color="auto"/>
              <w:right w:val="single" w:sz="4" w:space="0" w:color="auto"/>
            </w:tcBorders>
          </w:tcPr>
          <w:p w:rsidR="001A05BF" w:rsidRPr="00774FDA" w:rsidRDefault="001A05BF" w:rsidP="002E322D">
            <w:pPr>
              <w:tabs>
                <w:tab w:val="left" w:pos="158"/>
              </w:tabs>
              <w:bidi w:val="0"/>
              <w:spacing w:after="120"/>
              <w:ind w:right="58"/>
              <w:rPr>
                <w:noProof w:val="0"/>
                <w:sz w:val="26"/>
                <w:szCs w:val="26"/>
                <w:lang w:val="en-CA"/>
              </w:rPr>
            </w:pPr>
          </w:p>
        </w:tc>
      </w:tr>
    </w:tbl>
    <w:p w:rsidR="00F11A39" w:rsidRPr="0096060E" w:rsidRDefault="00D77F64" w:rsidP="00D77F64">
      <w:pPr>
        <w:pStyle w:val="StyleStyleStyleStyleStyleStyleStyleStylemultinumLatin"/>
        <w:tabs>
          <w:tab w:val="left" w:pos="360"/>
        </w:tabs>
        <w:spacing w:before="240" w:line="221" w:lineRule="auto"/>
        <w:ind w:left="360" w:hanging="360"/>
        <w:rPr>
          <w:sz w:val="24"/>
          <w:rtl/>
        </w:rPr>
      </w:pPr>
      <w:r>
        <w:rPr>
          <w:rFonts w:hint="cs"/>
          <w:sz w:val="24"/>
          <w:rtl/>
        </w:rPr>
        <w:t>*</w:t>
      </w:r>
      <w:r>
        <w:rPr>
          <w:rFonts w:hint="cs"/>
          <w:sz w:val="24"/>
          <w:rtl/>
        </w:rPr>
        <w:tab/>
      </w:r>
      <w:r w:rsidR="007041C9">
        <w:rPr>
          <w:rFonts w:hint="cs"/>
          <w:sz w:val="24"/>
          <w:rtl/>
        </w:rPr>
        <w:t xml:space="preserve">لدى تقديم ورقات العمل إلى الدورة الثامنة والثلاثين للجمعية العمومية، يرجى من الدول مراعاة المادة 42أ) من </w:t>
      </w:r>
      <w:r w:rsidR="007041C9">
        <w:rPr>
          <w:rFonts w:hint="cs"/>
          <w:i/>
          <w:iCs/>
          <w:sz w:val="24"/>
          <w:rtl/>
        </w:rPr>
        <w:t xml:space="preserve">النظام </w:t>
      </w:r>
      <w:r w:rsidR="0096060E">
        <w:rPr>
          <w:rFonts w:hint="cs"/>
          <w:i/>
          <w:iCs/>
          <w:sz w:val="24"/>
          <w:rtl/>
        </w:rPr>
        <w:t>الدائم</w:t>
      </w:r>
      <w:r w:rsidR="007041C9">
        <w:rPr>
          <w:rFonts w:hint="cs"/>
          <w:i/>
          <w:iCs/>
          <w:sz w:val="24"/>
          <w:rtl/>
        </w:rPr>
        <w:t xml:space="preserve"> </w:t>
      </w:r>
      <w:r w:rsidR="0096060E">
        <w:rPr>
          <w:rFonts w:hint="cs"/>
          <w:i/>
          <w:iCs/>
          <w:sz w:val="24"/>
          <w:rtl/>
        </w:rPr>
        <w:t xml:space="preserve">للجمعية العمومية لمنظمة الطيران المدني الدولي </w:t>
      </w:r>
      <w:r w:rsidR="0096060E">
        <w:rPr>
          <w:szCs w:val="20"/>
        </w:rPr>
        <w:t>(Doc 7600)</w:t>
      </w:r>
      <w:r w:rsidR="0096060E">
        <w:rPr>
          <w:rFonts w:hint="cs"/>
          <w:szCs w:val="20"/>
          <w:rtl/>
        </w:rPr>
        <w:t xml:space="preserve"> </w:t>
      </w:r>
      <w:r w:rsidR="0096060E">
        <w:rPr>
          <w:rFonts w:hint="cs"/>
          <w:sz w:val="24"/>
          <w:rtl/>
        </w:rPr>
        <w:t xml:space="preserve">ويرجى منها تحديد ما إذا كان من المقترح في الورقة أي إجراءات تنطوي على نفقات لا يشملها مشروع الميزانية. وفي حالة وجود مثل هذه الإجراءات، يتعين على الدول أن تبين تحت بند </w:t>
      </w:r>
      <w:r w:rsidR="0096060E">
        <w:rPr>
          <w:rFonts w:hint="cs"/>
          <w:i/>
          <w:iCs/>
          <w:sz w:val="24"/>
          <w:rtl/>
        </w:rPr>
        <w:t>"الآثار المالية"</w:t>
      </w:r>
      <w:r w:rsidR="0096060E">
        <w:rPr>
          <w:rFonts w:hint="cs"/>
          <w:sz w:val="24"/>
          <w:rtl/>
        </w:rPr>
        <w:t xml:space="preserve"> التكلفة الإجمالية التقديرية المرتبطة بتنفيذ الإجراء أو الإجراءات المقترحة وتحديد أو اقتراح مصدر التمويل، مثل المساهمات الطوعية أو الأموال التي يلتزم بها لتنفيذ أي نشاط خارج عن الميزانية.</w:t>
      </w:r>
    </w:p>
    <w:p w:rsidR="00F11A39" w:rsidRDefault="00F11A39">
      <w:pPr>
        <w:bidi w:val="0"/>
        <w:spacing w:line="240" w:lineRule="auto"/>
        <w:jc w:val="left"/>
        <w:rPr>
          <w:b/>
          <w:bCs/>
          <w:noProof w:val="0"/>
          <w:sz w:val="26"/>
          <w:szCs w:val="26"/>
          <w:rtl/>
        </w:rPr>
      </w:pPr>
      <w:r>
        <w:rPr>
          <w:b/>
          <w:bCs/>
          <w:sz w:val="26"/>
          <w:szCs w:val="26"/>
          <w:rtl/>
        </w:rPr>
        <w:br w:type="page"/>
      </w:r>
    </w:p>
    <w:p w:rsidR="008A652F" w:rsidRPr="00076100" w:rsidRDefault="008A652F" w:rsidP="001A05BF">
      <w:pPr>
        <w:pStyle w:val="StyleStyleStyleStyleStyleStyleStyleStylemultinumLatin"/>
        <w:keepNext/>
        <w:numPr>
          <w:ilvl w:val="0"/>
          <w:numId w:val="13"/>
        </w:numPr>
        <w:spacing w:before="240" w:line="221" w:lineRule="auto"/>
        <w:rPr>
          <w:b/>
          <w:bCs/>
          <w:sz w:val="26"/>
          <w:szCs w:val="26"/>
        </w:rPr>
      </w:pPr>
      <w:r w:rsidRPr="00076100">
        <w:rPr>
          <w:rFonts w:hint="cs"/>
          <w:b/>
          <w:bCs/>
          <w:sz w:val="26"/>
          <w:szCs w:val="26"/>
          <w:rtl/>
        </w:rPr>
        <w:lastRenderedPageBreak/>
        <w:t>ال</w:t>
      </w:r>
      <w:r w:rsidRPr="00076100">
        <w:rPr>
          <w:b/>
          <w:bCs/>
          <w:sz w:val="26"/>
          <w:szCs w:val="26"/>
          <w:rtl/>
        </w:rPr>
        <w:t>مقدمة</w:t>
      </w:r>
    </w:p>
    <w:p w:rsidR="007B074B" w:rsidRPr="00076100" w:rsidRDefault="00F11A39" w:rsidP="00D474FF">
      <w:pPr>
        <w:pStyle w:val="StyleStyleStyleStyleStyleStyleStyleStyleStylemultinumL1"/>
        <w:numPr>
          <w:ilvl w:val="1"/>
          <w:numId w:val="12"/>
        </w:numPr>
        <w:spacing w:line="221" w:lineRule="auto"/>
        <w:rPr>
          <w:sz w:val="24"/>
        </w:rPr>
      </w:pPr>
      <w:r>
        <w:rPr>
          <w:rFonts w:hint="cs"/>
          <w:sz w:val="24"/>
          <w:rtl/>
        </w:rPr>
        <w:t>....</w:t>
      </w:r>
    </w:p>
    <w:p w:rsidR="00D9612A" w:rsidRPr="00076100" w:rsidRDefault="00D9612A" w:rsidP="004119F6">
      <w:pPr>
        <w:pStyle w:val="StyleStyleStyleStyleStyleStyleStyleStylemultinumLatin"/>
        <w:spacing w:before="720" w:after="0" w:line="216" w:lineRule="auto"/>
        <w:jc w:val="center"/>
        <w:rPr>
          <w:rFonts w:ascii="Simplified Arabic" w:hAnsi="Simplified Arabic"/>
          <w:b/>
          <w:bCs/>
          <w:sz w:val="24"/>
          <w:rtl/>
        </w:rPr>
      </w:pPr>
    </w:p>
    <w:sectPr w:rsidR="00D9612A" w:rsidRPr="00076100" w:rsidSect="00ED7470">
      <w:headerReference w:type="even" r:id="rId9"/>
      <w:headerReference w:type="default" r:id="rId10"/>
      <w:headerReference w:type="first" r:id="rId11"/>
      <w:pgSz w:w="12240" w:h="15840" w:code="1"/>
      <w:pgMar w:top="1440" w:right="1440" w:bottom="1440" w:left="1440" w:header="720" w:footer="720" w:gutter="0"/>
      <w:pgNumType w:start="1"/>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41C9" w:rsidRDefault="007041C9">
      <w:r>
        <w:separator/>
      </w:r>
    </w:p>
  </w:endnote>
  <w:endnote w:type="continuationSeparator" w:id="0">
    <w:p w:rsidR="007041C9" w:rsidRDefault="007041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plified Arabic">
    <w:panose1 w:val="02020603050405020304"/>
    <w:charset w:val="00"/>
    <w:family w:val="roman"/>
    <w:pitch w:val="variable"/>
    <w:sig w:usb0="00002003" w:usb1="00000000" w:usb2="00000000" w:usb3="00000000" w:csb0="00000041" w:csb1="00000000"/>
    <w:embedRegular r:id="rId1" w:fontKey="{03FCD0AA-CACD-41B7-8131-DFAB0C5CA9DD}"/>
    <w:embedBold r:id="rId2" w:fontKey="{25E8CD3C-F1DB-4CEE-8656-5F6882FD8710}"/>
    <w:embedItalic r:id="rId3" w:fontKey="{3C2B76E9-CEFE-44E5-BEDC-56894FB5235E}"/>
    <w:embedBoldItalic r:id="rId4" w:fontKey="{C47A384E-56D9-4DCE-8B42-ED3AC9E9622E}"/>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CG Times Bold">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embedRegular r:id="rId5" w:fontKey="{10CFDF90-A09F-4CA3-89F9-A41129FEBFF6}"/>
  </w:font>
  <w:font w:name="Tahoma">
    <w:panose1 w:val="020B0604030504040204"/>
    <w:charset w:val="00"/>
    <w:family w:val="swiss"/>
    <w:pitch w:val="variable"/>
    <w:sig w:usb0="E1002EFF" w:usb1="C000605B" w:usb2="00000029" w:usb3="00000000" w:csb0="000101FF" w:csb1="00000000"/>
    <w:embedRegular r:id="rId6" w:fontKey="{127255E7-C2A9-4654-8E65-9E3E23F62258}"/>
  </w:font>
  <w:font w:name="YouYuan">
    <w:panose1 w:val="0201050906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embedRegular r:id="rId7" w:fontKey="{18063905-4CB6-4186-A642-308033844EFB}"/>
  </w:font>
  <w:font w:name="Cambria">
    <w:panose1 w:val="02040503050406030204"/>
    <w:charset w:val="00"/>
    <w:family w:val="roman"/>
    <w:pitch w:val="variable"/>
    <w:sig w:usb0="E00002FF" w:usb1="400004FF" w:usb2="00000000" w:usb3="00000000" w:csb0="0000019F" w:csb1="00000000"/>
    <w:embedRegular r:id="rId8" w:fontKey="{76D37EDF-D955-4EA9-8EFE-0ACFBAF103F2}"/>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41C9" w:rsidRDefault="007041C9">
      <w:r>
        <w:separator/>
      </w:r>
    </w:p>
  </w:footnote>
  <w:footnote w:type="continuationSeparator" w:id="0">
    <w:p w:rsidR="007041C9" w:rsidRDefault="007041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1C9" w:rsidRPr="000D2372" w:rsidRDefault="007041C9" w:rsidP="002E322D">
    <w:pPr>
      <w:tabs>
        <w:tab w:val="left" w:pos="4300"/>
        <w:tab w:val="left" w:pos="7900"/>
      </w:tabs>
      <w:bidi w:val="0"/>
      <w:spacing w:line="200" w:lineRule="exact"/>
      <w:rPr>
        <w:rFonts w:cs="Times New Roman"/>
        <w:b/>
        <w:bCs/>
        <w:sz w:val="20"/>
        <w:szCs w:val="20"/>
      </w:rPr>
    </w:pPr>
    <w:r w:rsidRPr="002C2974">
      <w:rPr>
        <w:sz w:val="22"/>
      </w:rPr>
      <w:tab/>
      <w:t xml:space="preserve">- </w:t>
    </w:r>
    <w:r w:rsidRPr="002C2974">
      <w:rPr>
        <w:rStyle w:val="PageNumber"/>
        <w:sz w:val="22"/>
      </w:rPr>
      <w:fldChar w:fldCharType="begin"/>
    </w:r>
    <w:r w:rsidRPr="002C2974">
      <w:rPr>
        <w:rStyle w:val="PageNumber"/>
        <w:sz w:val="22"/>
      </w:rPr>
      <w:instrText xml:space="preserve"> PAGE </w:instrText>
    </w:r>
    <w:r w:rsidRPr="002C2974">
      <w:rPr>
        <w:rStyle w:val="PageNumber"/>
        <w:sz w:val="22"/>
      </w:rPr>
      <w:fldChar w:fldCharType="separate"/>
    </w:r>
    <w:r w:rsidR="00B02DBB">
      <w:rPr>
        <w:rStyle w:val="PageNumber"/>
        <w:sz w:val="22"/>
      </w:rPr>
      <w:t>1</w:t>
    </w:r>
    <w:r w:rsidRPr="002C2974">
      <w:rPr>
        <w:rStyle w:val="PageNumber"/>
        <w:sz w:val="22"/>
      </w:rPr>
      <w:fldChar w:fldCharType="end"/>
    </w:r>
    <w:r w:rsidRPr="002C2974">
      <w:rPr>
        <w:sz w:val="22"/>
      </w:rPr>
      <w:t xml:space="preserve"> -</w:t>
    </w:r>
    <w:r>
      <w:rPr>
        <w:sz w:val="22"/>
      </w:rPr>
      <w:tab/>
    </w:r>
    <w:r>
      <w:rPr>
        <w:rFonts w:cs="Times New Roman"/>
        <w:sz w:val="22"/>
      </w:rPr>
      <w:t>A38-WP/xxxx</w:t>
    </w:r>
  </w:p>
  <w:p w:rsidR="007041C9" w:rsidRPr="005701A8" w:rsidRDefault="00BE6302" w:rsidP="00006DF7">
    <w:pPr>
      <w:tabs>
        <w:tab w:val="left" w:pos="2040"/>
        <w:tab w:val="left" w:pos="7900"/>
      </w:tabs>
      <w:bidi w:val="0"/>
      <w:spacing w:line="200" w:lineRule="exact"/>
      <w:rPr>
        <w:rFonts w:cs="Times New Roman"/>
        <w:sz w:val="20"/>
        <w:szCs w:val="20"/>
      </w:rPr>
    </w:pPr>
    <w:r>
      <w:rPr>
        <w:rFonts w:cs="Times New Roman"/>
        <w:sz w:val="20"/>
        <w:szCs w:val="20"/>
      </w:rPr>
      <w:tab/>
    </w:r>
    <w:r>
      <w:rPr>
        <w:rFonts w:cs="Times New Roman"/>
        <w:sz w:val="20"/>
        <w:szCs w:val="20"/>
      </w:rPr>
      <w:tab/>
    </w:r>
    <w:r w:rsidR="00006DF7">
      <w:rPr>
        <w:rFonts w:cs="Times New Roman"/>
        <w:sz w:val="20"/>
        <w:szCs w:val="20"/>
      </w:rPr>
      <w:t>L</w:t>
    </w:r>
    <w:r>
      <w:rPr>
        <w:rFonts w:cs="Times New Roman"/>
        <w:sz w:val="20"/>
        <w:szCs w:val="20"/>
      </w:rPr>
      <w:t>E</w:t>
    </w:r>
    <w:r w:rsidR="007041C9">
      <w:rPr>
        <w:rFonts w:cs="Times New Roman"/>
        <w:sz w:val="20"/>
        <w:szCs w:val="20"/>
      </w:rPr>
      <w:t>/xx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1C9" w:rsidRPr="000D2372" w:rsidRDefault="007041C9" w:rsidP="00F11A39">
    <w:pPr>
      <w:tabs>
        <w:tab w:val="left" w:pos="4300"/>
        <w:tab w:val="left" w:pos="7900"/>
      </w:tabs>
      <w:bidi w:val="0"/>
      <w:spacing w:line="200" w:lineRule="exact"/>
      <w:rPr>
        <w:rFonts w:cs="Times New Roman"/>
        <w:b/>
        <w:bCs/>
        <w:sz w:val="20"/>
        <w:szCs w:val="20"/>
      </w:rPr>
    </w:pPr>
    <w:r>
      <w:rPr>
        <w:rFonts w:cs="Times New Roman"/>
        <w:sz w:val="22"/>
      </w:rPr>
      <w:t>A38-WP/xxxx</w:t>
    </w:r>
    <w:r w:rsidRPr="002C2974">
      <w:rPr>
        <w:sz w:val="22"/>
      </w:rPr>
      <w:tab/>
      <w:t xml:space="preserve">- </w:t>
    </w:r>
    <w:r w:rsidRPr="002C2974">
      <w:rPr>
        <w:rStyle w:val="PageNumber"/>
        <w:sz w:val="22"/>
      </w:rPr>
      <w:fldChar w:fldCharType="begin"/>
    </w:r>
    <w:r w:rsidRPr="002C2974">
      <w:rPr>
        <w:rStyle w:val="PageNumber"/>
        <w:sz w:val="22"/>
      </w:rPr>
      <w:instrText xml:space="preserve"> PAGE </w:instrText>
    </w:r>
    <w:r w:rsidRPr="002C2974">
      <w:rPr>
        <w:rStyle w:val="PageNumber"/>
        <w:sz w:val="22"/>
      </w:rPr>
      <w:fldChar w:fldCharType="separate"/>
    </w:r>
    <w:r w:rsidR="00B02DBB">
      <w:rPr>
        <w:rStyle w:val="PageNumber"/>
        <w:sz w:val="22"/>
      </w:rPr>
      <w:t>1</w:t>
    </w:r>
    <w:r w:rsidRPr="002C2974">
      <w:rPr>
        <w:rStyle w:val="PageNumber"/>
        <w:sz w:val="22"/>
      </w:rPr>
      <w:fldChar w:fldCharType="end"/>
    </w:r>
    <w:r w:rsidRPr="002C2974">
      <w:rPr>
        <w:sz w:val="22"/>
      </w:rPr>
      <w:t xml:space="preserve"> -</w:t>
    </w:r>
    <w:r>
      <w:rPr>
        <w:sz w:val="22"/>
      </w:rPr>
      <w:tab/>
    </w:r>
  </w:p>
  <w:p w:rsidR="007041C9" w:rsidRPr="00F11A39" w:rsidRDefault="00006DF7" w:rsidP="00006DF7">
    <w:pPr>
      <w:tabs>
        <w:tab w:val="left" w:pos="2040"/>
        <w:tab w:val="left" w:pos="7900"/>
      </w:tabs>
      <w:bidi w:val="0"/>
      <w:spacing w:line="200" w:lineRule="exact"/>
    </w:pPr>
    <w:r>
      <w:rPr>
        <w:rFonts w:cs="Times New Roman"/>
        <w:sz w:val="20"/>
        <w:szCs w:val="20"/>
      </w:rPr>
      <w:t>L</w:t>
    </w:r>
    <w:r w:rsidR="007F47FD">
      <w:rPr>
        <w:rFonts w:cs="Times New Roman"/>
        <w:sz w:val="20"/>
        <w:szCs w:val="20"/>
      </w:rPr>
      <w:t>E</w:t>
    </w:r>
    <w:r w:rsidR="007041C9">
      <w:rPr>
        <w:rFonts w:cs="Times New Roman"/>
        <w:sz w:val="20"/>
        <w:szCs w:val="20"/>
      </w:rPr>
      <w:t>/xx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998"/>
      <w:gridCol w:w="4386"/>
      <w:gridCol w:w="3192"/>
    </w:tblGrid>
    <w:tr w:rsidR="007041C9" w:rsidRPr="00006DF7" w:rsidTr="00620126">
      <w:trPr>
        <w:trHeight w:val="1620"/>
      </w:trPr>
      <w:tc>
        <w:tcPr>
          <w:tcW w:w="1998" w:type="dxa"/>
        </w:tcPr>
        <w:p w:rsidR="007041C9" w:rsidRDefault="007041C9" w:rsidP="00620126">
          <w:pPr>
            <w:spacing w:line="120" w:lineRule="auto"/>
            <w:rPr>
              <w:rtl/>
            </w:rPr>
          </w:pPr>
          <w:r>
            <w:rPr>
              <w:rtl/>
              <w:lang w:val="en-CA"/>
            </w:rPr>
            <w:drawing>
              <wp:anchor distT="0" distB="0" distL="114300" distR="114300" simplePos="0" relativeHeight="251660288" behindDoc="0" locked="0" layoutInCell="1" allowOverlap="1">
                <wp:simplePos x="0" y="0"/>
                <wp:positionH relativeFrom="margin">
                  <wp:posOffset>55880</wp:posOffset>
                </wp:positionH>
                <wp:positionV relativeFrom="margin">
                  <wp:posOffset>81915</wp:posOffset>
                </wp:positionV>
                <wp:extent cx="1085850" cy="881380"/>
                <wp:effectExtent l="1905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1085850" cy="881380"/>
                        </a:xfrm>
                        <a:prstGeom prst="rect">
                          <a:avLst/>
                        </a:prstGeom>
                        <a:noFill/>
                        <a:ln w="9525">
                          <a:noFill/>
                          <a:miter lim="800000"/>
                          <a:headEnd/>
                          <a:tailEnd/>
                        </a:ln>
                      </pic:spPr>
                    </pic:pic>
                  </a:graphicData>
                </a:graphic>
              </wp:anchor>
            </w:drawing>
          </w:r>
        </w:p>
      </w:tc>
      <w:tc>
        <w:tcPr>
          <w:tcW w:w="4386" w:type="dxa"/>
        </w:tcPr>
        <w:p w:rsidR="007041C9" w:rsidRDefault="007041C9" w:rsidP="00620126">
          <w:pPr>
            <w:spacing w:before="240"/>
            <w:rPr>
              <w:rtl/>
            </w:rPr>
          </w:pPr>
          <w:r w:rsidRPr="00163288">
            <w:rPr>
              <w:rFonts w:ascii="Arial" w:hAnsi="Arial" w:hint="cs"/>
              <w:b/>
              <w:bCs/>
              <w:sz w:val="26"/>
              <w:szCs w:val="26"/>
              <w:rtl/>
            </w:rPr>
            <w:t>منظمة الطيران المدني الدولي</w:t>
          </w:r>
        </w:p>
        <w:p w:rsidR="007041C9" w:rsidRDefault="00B02DBB" w:rsidP="00620126">
          <w:pPr>
            <w:spacing w:before="120"/>
            <w:rPr>
              <w:rtl/>
            </w:rPr>
          </w:pPr>
          <w:r>
            <w:rPr>
              <w:rFonts w:ascii="Arial" w:hAnsi="Arial"/>
              <w:b/>
              <w:bCs/>
              <w:sz w:val="30"/>
              <w:szCs w:val="30"/>
              <w:rtl/>
            </w:rPr>
            <w:pict>
              <v:line id="_x0000_s4097" style="position:absolute;left:0;text-align:left;z-index:251661312" from="83.1pt,1.45pt" to="213.55pt,1.45pt">
                <w10:wrap type="topAndBottom"/>
              </v:line>
            </w:pict>
          </w:r>
          <w:r w:rsidR="007041C9">
            <w:rPr>
              <w:rFonts w:ascii="Arial" w:hAnsi="Arial" w:hint="cs"/>
              <w:b/>
              <w:bCs/>
              <w:sz w:val="30"/>
              <w:szCs w:val="30"/>
              <w:rtl/>
            </w:rPr>
            <w:t>ورقة عمل</w:t>
          </w:r>
        </w:p>
      </w:tc>
      <w:tc>
        <w:tcPr>
          <w:tcW w:w="3192" w:type="dxa"/>
        </w:tcPr>
        <w:p w:rsidR="007041C9" w:rsidRPr="00006DF7" w:rsidRDefault="007041C9" w:rsidP="002E322D">
          <w:pPr>
            <w:tabs>
              <w:tab w:val="left" w:pos="2040"/>
            </w:tabs>
            <w:bidi w:val="0"/>
            <w:spacing w:before="480" w:line="200" w:lineRule="exact"/>
            <w:rPr>
              <w:rFonts w:cs="Times New Roman"/>
              <w:sz w:val="22"/>
              <w:lang w:val="fr-CA"/>
            </w:rPr>
          </w:pPr>
          <w:r w:rsidRPr="00006DF7">
            <w:rPr>
              <w:rFonts w:cs="Times New Roman"/>
              <w:sz w:val="22"/>
              <w:lang w:val="fr-CA"/>
            </w:rPr>
            <w:t>A38-WP/xxxx</w:t>
          </w:r>
        </w:p>
        <w:p w:rsidR="007041C9" w:rsidRPr="00006DF7" w:rsidRDefault="00006DF7" w:rsidP="00006DF7">
          <w:pPr>
            <w:tabs>
              <w:tab w:val="left" w:pos="2040"/>
            </w:tabs>
            <w:bidi w:val="0"/>
            <w:spacing w:line="200" w:lineRule="exact"/>
            <w:rPr>
              <w:rFonts w:cs="Times New Roman"/>
              <w:sz w:val="20"/>
              <w:szCs w:val="20"/>
              <w:lang w:val="fr-CA"/>
            </w:rPr>
          </w:pPr>
          <w:r w:rsidRPr="00006DF7">
            <w:rPr>
              <w:rFonts w:cs="Times New Roman"/>
              <w:sz w:val="20"/>
              <w:szCs w:val="20"/>
              <w:lang w:val="fr-CA"/>
            </w:rPr>
            <w:t>L</w:t>
          </w:r>
          <w:r w:rsidR="00BE6302" w:rsidRPr="00006DF7">
            <w:rPr>
              <w:rFonts w:cs="Times New Roman"/>
              <w:sz w:val="20"/>
              <w:szCs w:val="20"/>
              <w:lang w:val="fr-CA"/>
            </w:rPr>
            <w:t>E</w:t>
          </w:r>
          <w:r w:rsidR="007041C9" w:rsidRPr="00006DF7">
            <w:rPr>
              <w:rFonts w:cs="Times New Roman"/>
              <w:sz w:val="20"/>
              <w:szCs w:val="20"/>
              <w:lang w:val="fr-CA"/>
            </w:rPr>
            <w:t>/xx</w:t>
          </w:r>
        </w:p>
        <w:p w:rsidR="007041C9" w:rsidRPr="00006DF7" w:rsidRDefault="007041C9" w:rsidP="00076100">
          <w:pPr>
            <w:bidi w:val="0"/>
            <w:rPr>
              <w:rFonts w:cs="Times New Roman"/>
              <w:szCs w:val="18"/>
              <w:lang w:val="fr-CA"/>
            </w:rPr>
          </w:pPr>
          <w:r w:rsidRPr="00006DF7">
            <w:rPr>
              <w:rFonts w:cs="Times New Roman"/>
              <w:szCs w:val="18"/>
              <w:lang w:val="fr-CA"/>
            </w:rPr>
            <w:t>../../13</w:t>
          </w:r>
        </w:p>
      </w:tc>
    </w:tr>
  </w:tbl>
  <w:p w:rsidR="007041C9" w:rsidRPr="00006DF7" w:rsidRDefault="007041C9" w:rsidP="00385CED">
    <w:pPr>
      <w:pStyle w:val="Header"/>
      <w:tabs>
        <w:tab w:val="clear" w:pos="4320"/>
        <w:tab w:val="clear" w:pos="8640"/>
      </w:tabs>
      <w:rPr>
        <w:sz w:val="2"/>
        <w:szCs w:val="4"/>
        <w:lang w:val="fr-CA" w:bidi="ar-EG"/>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CD2A1A2"/>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FFFFFF89"/>
    <w:multiLevelType w:val="singleLevel"/>
    <w:tmpl w:val="2FD8C7E6"/>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B056DC4"/>
    <w:multiLevelType w:val="multilevel"/>
    <w:tmpl w:val="E182C2CA"/>
    <w:styleLink w:val="1ai"/>
    <w:lvl w:ilvl="0">
      <w:start w:val="1"/>
      <w:numFmt w:val="decimal"/>
      <w:lvlText w:val="%1-"/>
      <w:lvlJc w:val="left"/>
      <w:pPr>
        <w:tabs>
          <w:tab w:val="num" w:pos="648"/>
        </w:tabs>
        <w:ind w:left="648" w:hanging="648"/>
      </w:pPr>
      <w:rPr>
        <w:rFonts w:hint="default"/>
        <w:sz w:val="18"/>
        <w:szCs w:val="22"/>
      </w:rPr>
    </w:lvl>
    <w:lvl w:ilvl="1">
      <w:start w:val="1"/>
      <w:numFmt w:val="arabicAbjad"/>
      <w:lvlText w:val="%2)"/>
      <w:lvlJc w:val="left"/>
      <w:pPr>
        <w:tabs>
          <w:tab w:val="num" w:pos="1080"/>
        </w:tabs>
        <w:ind w:left="1080" w:hanging="432"/>
      </w:pPr>
      <w:rPr>
        <w:rFonts w:hint="default"/>
        <w:sz w:val="18"/>
        <w:szCs w:val="22"/>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2088"/>
        </w:tabs>
        <w:ind w:left="2088" w:hanging="360"/>
      </w:pPr>
      <w:rPr>
        <w:rFonts w:hint="default"/>
      </w:rPr>
    </w:lvl>
    <w:lvl w:ilvl="4">
      <w:start w:val="1"/>
      <w:numFmt w:val="lowerLetter"/>
      <w:lvlText w:val="(%5)"/>
      <w:lvlJc w:val="left"/>
      <w:pPr>
        <w:tabs>
          <w:tab w:val="num" w:pos="2448"/>
        </w:tabs>
        <w:ind w:left="2448" w:hanging="360"/>
      </w:pPr>
      <w:rPr>
        <w:rFonts w:hint="default"/>
      </w:rPr>
    </w:lvl>
    <w:lvl w:ilvl="5">
      <w:start w:val="1"/>
      <w:numFmt w:val="lowerRoman"/>
      <w:lvlText w:val="(%6)"/>
      <w:lvlJc w:val="left"/>
      <w:pPr>
        <w:tabs>
          <w:tab w:val="num" w:pos="2808"/>
        </w:tabs>
        <w:ind w:left="2808" w:hanging="360"/>
      </w:pPr>
      <w:rPr>
        <w:rFonts w:hint="default"/>
      </w:rPr>
    </w:lvl>
    <w:lvl w:ilvl="6">
      <w:start w:val="1"/>
      <w:numFmt w:val="decimal"/>
      <w:lvlText w:val="%7."/>
      <w:lvlJc w:val="left"/>
      <w:pPr>
        <w:tabs>
          <w:tab w:val="num" w:pos="3168"/>
        </w:tabs>
        <w:ind w:left="3168" w:hanging="360"/>
      </w:pPr>
      <w:rPr>
        <w:rFonts w:hint="default"/>
      </w:rPr>
    </w:lvl>
    <w:lvl w:ilvl="7">
      <w:start w:val="1"/>
      <w:numFmt w:val="lowerLetter"/>
      <w:lvlText w:val="%8."/>
      <w:lvlJc w:val="left"/>
      <w:pPr>
        <w:tabs>
          <w:tab w:val="num" w:pos="3528"/>
        </w:tabs>
        <w:ind w:left="3528" w:hanging="360"/>
      </w:pPr>
      <w:rPr>
        <w:rFonts w:hint="default"/>
      </w:rPr>
    </w:lvl>
    <w:lvl w:ilvl="8">
      <w:start w:val="1"/>
      <w:numFmt w:val="lowerRoman"/>
      <w:lvlText w:val="%9."/>
      <w:lvlJc w:val="left"/>
      <w:pPr>
        <w:tabs>
          <w:tab w:val="num" w:pos="3888"/>
        </w:tabs>
        <w:ind w:left="3888" w:hanging="360"/>
      </w:pPr>
      <w:rPr>
        <w:rFonts w:hint="default"/>
      </w:rPr>
    </w:lvl>
  </w:abstractNum>
  <w:abstractNum w:abstractNumId="3">
    <w:nsid w:val="17DE5D8A"/>
    <w:multiLevelType w:val="hybridMultilevel"/>
    <w:tmpl w:val="947AB2E8"/>
    <w:lvl w:ilvl="0" w:tplc="AA10C1F4">
      <w:start w:val="1"/>
      <w:numFmt w:val="arabicAbjad"/>
      <w:pStyle w:val="StyleparanumABold"/>
      <w:lvlText w:val="%1)"/>
      <w:lvlJc w:val="left"/>
      <w:pPr>
        <w:tabs>
          <w:tab w:val="num" w:pos="720"/>
        </w:tabs>
        <w:ind w:left="720" w:hanging="432"/>
      </w:pPr>
      <w:rPr>
        <w:rFonts w:ascii="Times New Roman" w:hAnsi="Times New Roman" w:cs="Simplified Arabic" w:hint="default"/>
        <w:b/>
        <w:bCs/>
        <w:i w:val="0"/>
        <w:iCs w:val="0"/>
        <w:sz w:val="18"/>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15D2251"/>
    <w:multiLevelType w:val="multilevel"/>
    <w:tmpl w:val="21A880F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Wingdings" w:hAnsi="Wingdings" w:cs="Times New Roman" w:hint="default"/>
        <w:sz w:val="1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5">
    <w:nsid w:val="23645F08"/>
    <w:multiLevelType w:val="multilevel"/>
    <w:tmpl w:val="04090023"/>
    <w:numStyleLink w:val="ArticleSection"/>
  </w:abstractNum>
  <w:abstractNum w:abstractNumId="6">
    <w:nsid w:val="26BF2D68"/>
    <w:multiLevelType w:val="multilevel"/>
    <w:tmpl w:val="6ABC3C7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Times New Roman" w:hAnsi="Times New Roman" w:cs="Times New Roman" w:hint="default"/>
        <w:sz w:val="32"/>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7">
    <w:nsid w:val="409F5F15"/>
    <w:multiLevelType w:val="singleLevel"/>
    <w:tmpl w:val="0DD04202"/>
    <w:lvl w:ilvl="0">
      <w:start w:val="1"/>
      <w:numFmt w:val="upperRoman"/>
      <w:pStyle w:val="a"/>
      <w:lvlText w:val="%1)"/>
      <w:lvlJc w:val="left"/>
      <w:pPr>
        <w:tabs>
          <w:tab w:val="num" w:pos="1296"/>
        </w:tabs>
        <w:ind w:left="1296" w:hanging="576"/>
      </w:pPr>
    </w:lvl>
  </w:abstractNum>
  <w:abstractNum w:abstractNumId="8">
    <w:nsid w:val="42C11D0F"/>
    <w:multiLevelType w:val="multilevel"/>
    <w:tmpl w:val="3DB4785A"/>
    <w:lvl w:ilvl="0">
      <w:start w:val="1"/>
      <w:numFmt w:val="decimal"/>
      <w:pStyle w:val="multi-level-num"/>
      <w:lvlText w:val="%1-"/>
      <w:lvlJc w:val="left"/>
      <w:pPr>
        <w:tabs>
          <w:tab w:val="num" w:pos="648"/>
        </w:tabs>
        <w:ind w:left="72" w:firstLine="216"/>
      </w:pPr>
      <w:rPr>
        <w:rFonts w:cs="Simplified Arabic" w:hint="default"/>
        <w:bCs w:val="0"/>
        <w:iCs w:val="0"/>
        <w:szCs w:val="22"/>
      </w:rPr>
    </w:lvl>
    <w:lvl w:ilvl="1">
      <w:start w:val="1"/>
      <w:numFmt w:val="none"/>
      <w:lvlText w:val=""/>
      <w:lvlJc w:val="left"/>
      <w:pPr>
        <w:tabs>
          <w:tab w:val="num" w:pos="360"/>
        </w:tabs>
        <w:ind w:left="72" w:hanging="72"/>
      </w:pPr>
      <w:rPr>
        <w:b/>
        <w:bCs w:val="0"/>
        <w:i w:val="0"/>
        <w:iCs w:val="0"/>
        <w:szCs w:val="22"/>
      </w:rPr>
    </w:lvl>
    <w:lvl w:ilvl="2">
      <w:start w:val="1"/>
      <w:numFmt w:val="decimal"/>
      <w:lvlText w:val="%1-"/>
      <w:lvlJc w:val="left"/>
      <w:pPr>
        <w:tabs>
          <w:tab w:val="num" w:pos="1224"/>
        </w:tabs>
        <w:ind w:left="1224" w:hanging="576"/>
      </w:pPr>
      <w:rPr>
        <w:bCs/>
        <w:iCs w:val="0"/>
      </w:rPr>
    </w:lvl>
    <w:lvl w:ilvl="3">
      <w:start w:val="1"/>
      <w:numFmt w:val="lowerRoman"/>
      <w:lvlText w:val="%4)"/>
      <w:lvlJc w:val="right"/>
      <w:pPr>
        <w:tabs>
          <w:tab w:val="num" w:pos="720"/>
        </w:tabs>
        <w:ind w:left="720" w:hanging="288"/>
      </w:pPr>
      <w:rPr>
        <w:bCs w:val="0"/>
        <w:iCs w:val="0"/>
        <w:szCs w:val="22"/>
      </w:rPr>
    </w:lvl>
    <w:lvl w:ilvl="4">
      <w:start w:val="1"/>
      <w:numFmt w:val="decimal"/>
      <w:lvlText w:val="%1.%2.%3.%4.%5"/>
      <w:lvlJc w:val="center"/>
      <w:pPr>
        <w:tabs>
          <w:tab w:val="num" w:pos="1296"/>
        </w:tabs>
        <w:ind w:left="1008" w:hanging="720"/>
      </w:pPr>
    </w:lvl>
    <w:lvl w:ilvl="5">
      <w:start w:val="1"/>
      <w:numFmt w:val="decimal"/>
      <w:lvlText w:val="%1.%2.%3.%4.%5.%6"/>
      <w:lvlJc w:val="center"/>
      <w:pPr>
        <w:tabs>
          <w:tab w:val="num" w:pos="1440"/>
        </w:tabs>
        <w:ind w:left="1152" w:hanging="864"/>
      </w:pPr>
    </w:lvl>
    <w:lvl w:ilvl="6">
      <w:start w:val="1"/>
      <w:numFmt w:val="decimal"/>
      <w:lvlText w:val="%1.%2.%3.%4.%5.%6.%7"/>
      <w:lvlJc w:val="center"/>
      <w:pPr>
        <w:tabs>
          <w:tab w:val="num" w:pos="1584"/>
        </w:tabs>
        <w:ind w:left="1296" w:hanging="1008"/>
      </w:pPr>
    </w:lvl>
    <w:lvl w:ilvl="7">
      <w:start w:val="1"/>
      <w:numFmt w:val="decimal"/>
      <w:lvlText w:val="%1.%2.%3.%4.%5.%6.%7.%8"/>
      <w:lvlJc w:val="center"/>
      <w:pPr>
        <w:tabs>
          <w:tab w:val="num" w:pos="1728"/>
        </w:tabs>
        <w:ind w:left="1440" w:hanging="1152"/>
      </w:pPr>
    </w:lvl>
    <w:lvl w:ilvl="8">
      <w:start w:val="1"/>
      <w:numFmt w:val="decimal"/>
      <w:lvlText w:val="%1.%2.%3.%4.%5.%6.%7.%8.%9"/>
      <w:lvlJc w:val="center"/>
      <w:pPr>
        <w:tabs>
          <w:tab w:val="num" w:pos="1872"/>
        </w:tabs>
        <w:ind w:left="1584" w:hanging="1296"/>
      </w:pPr>
    </w:lvl>
  </w:abstractNum>
  <w:abstractNum w:abstractNumId="9">
    <w:nsid w:val="44926AA8"/>
    <w:multiLevelType w:val="multilevel"/>
    <w:tmpl w:val="58A87646"/>
    <w:styleLink w:val="111111"/>
    <w:lvl w:ilvl="0">
      <w:start w:val="1"/>
      <w:numFmt w:val="decimal"/>
      <w:lvlText w:val="%1-"/>
      <w:lvlJc w:val="left"/>
      <w:pPr>
        <w:tabs>
          <w:tab w:val="num" w:pos="648"/>
        </w:tabs>
        <w:ind w:left="0" w:firstLine="0"/>
      </w:pPr>
      <w:rPr>
        <w:rFonts w:ascii="Times New Roman" w:hAnsi="Times New Roman" w:cs="Simplified Arabic" w:hint="default"/>
        <w:b w:val="0"/>
        <w:bCs w:val="0"/>
        <w:i w:val="0"/>
        <w:iCs w:val="0"/>
        <w:sz w:val="18"/>
        <w:szCs w:val="22"/>
      </w:rPr>
    </w:lvl>
    <w:lvl w:ilvl="1">
      <w:start w:val="1"/>
      <w:numFmt w:val="decimal"/>
      <w:lvlText w:val="%1-%2"/>
      <w:lvlJc w:val="left"/>
      <w:pPr>
        <w:tabs>
          <w:tab w:val="num" w:pos="1008"/>
        </w:tabs>
        <w:ind w:left="0" w:firstLine="0"/>
      </w:pPr>
      <w:rPr>
        <w:rFonts w:ascii="Times New Roman" w:hAnsi="Times New Roman" w:cs="Simplified Arabic" w:hint="default"/>
        <w:b w:val="0"/>
        <w:bCs w:val="0"/>
        <w:i w:val="0"/>
        <w:iCs w:val="0"/>
        <w:sz w:val="18"/>
        <w:szCs w:val="22"/>
      </w:rPr>
    </w:lvl>
    <w:lvl w:ilvl="2">
      <w:start w:val="1"/>
      <w:numFmt w:val="decimal"/>
      <w:lvlText w:val="%1-%2-%3"/>
      <w:lvlJc w:val="left"/>
      <w:pPr>
        <w:tabs>
          <w:tab w:val="num" w:pos="1008"/>
        </w:tabs>
        <w:ind w:left="0" w:firstLine="0"/>
      </w:pPr>
      <w:rPr>
        <w:rFonts w:ascii="Times New Roman" w:hAnsi="Times New Roman" w:cs="Simplified Arabic" w:hint="default"/>
        <w:b w:val="0"/>
        <w:bCs w:val="0"/>
        <w:i w:val="0"/>
        <w:iCs w:val="0"/>
        <w:sz w:val="18"/>
        <w:szCs w:val="22"/>
      </w:rPr>
    </w:lvl>
    <w:lvl w:ilvl="3">
      <w:start w:val="1"/>
      <w:numFmt w:val="decimal"/>
      <w:lvlText w:val="%1-%2-%3-%4"/>
      <w:lvlJc w:val="left"/>
      <w:pPr>
        <w:tabs>
          <w:tab w:val="num" w:pos="1008"/>
        </w:tabs>
        <w:ind w:left="2664" w:hanging="2664"/>
      </w:pPr>
      <w:rPr>
        <w:rFonts w:hint="default"/>
        <w:sz w:val="18"/>
        <w:szCs w:val="22"/>
      </w:rPr>
    </w:lvl>
    <w:lvl w:ilvl="4">
      <w:start w:val="1"/>
      <w:numFmt w:val="arabicAbjad"/>
      <w:lvlText w:val="%5)"/>
      <w:lvlJc w:val="left"/>
      <w:pPr>
        <w:tabs>
          <w:tab w:val="num" w:pos="1368"/>
        </w:tabs>
        <w:ind w:left="1368" w:hanging="360"/>
      </w:pPr>
      <w:rPr>
        <w:rFonts w:ascii="Times New Roman" w:hAnsi="Times New Roman" w:cs="Simplified Arabic" w:hint="default"/>
        <w:b w:val="0"/>
        <w:bCs w:val="0"/>
        <w:i w:val="0"/>
        <w:iCs w:val="0"/>
        <w:sz w:val="18"/>
        <w:szCs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nsid w:val="46433621"/>
    <w:multiLevelType w:val="multilevel"/>
    <w:tmpl w:val="889E8AC0"/>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Times New Roman" w:hAnsi="Times New Roman" w:cs="Times New Roman" w:hint="default"/>
        <w:b w:val="0"/>
        <w:bCs w:val="0"/>
        <w:i w:val="0"/>
        <w:iCs w:val="0"/>
        <w:sz w:val="20"/>
        <w:szCs w:val="24"/>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11">
    <w:nsid w:val="4CE078C7"/>
    <w:multiLevelType w:val="multilevel"/>
    <w:tmpl w:val="0B122524"/>
    <w:lvl w:ilvl="0">
      <w:start w:val="1"/>
      <w:numFmt w:val="decimal"/>
      <w:pStyle w:val="num1"/>
      <w:lvlText w:val="%1-"/>
      <w:lvlJc w:val="left"/>
      <w:pPr>
        <w:tabs>
          <w:tab w:val="num" w:pos="360"/>
        </w:tabs>
        <w:ind w:left="72" w:hanging="72"/>
      </w:pPr>
      <w:rPr>
        <w:rFonts w:ascii="CG Times" w:hAnsi="CG Times" w:cs="Simplified Arabic" w:hint="default"/>
        <w:b w:val="0"/>
        <w:bCs w:val="0"/>
        <w:i w:val="0"/>
        <w:iCs w:val="0"/>
        <w:sz w:val="22"/>
        <w:szCs w:val="24"/>
      </w:rPr>
    </w:lvl>
    <w:lvl w:ilvl="1">
      <w:start w:val="1"/>
      <w:numFmt w:val="decimal"/>
      <w:lvlText w:val="%1-%2"/>
      <w:lvlJc w:val="left"/>
      <w:pPr>
        <w:tabs>
          <w:tab w:val="num" w:pos="720"/>
        </w:tabs>
        <w:ind w:left="72" w:hanging="72"/>
      </w:pPr>
      <w:rPr>
        <w:rFonts w:ascii="CG Times" w:hAnsi="CG Times" w:cs="Simplified Arabic" w:hint="default"/>
        <w:b w:val="0"/>
        <w:bCs w:val="0"/>
        <w:i w:val="0"/>
        <w:iCs w:val="0"/>
        <w:sz w:val="22"/>
        <w:szCs w:val="24"/>
      </w:rPr>
    </w:lvl>
    <w:lvl w:ilvl="2">
      <w:start w:val="1"/>
      <w:numFmt w:val="decimal"/>
      <w:lvlText w:val="%1-%2-%3"/>
      <w:lvlJc w:val="left"/>
      <w:pPr>
        <w:tabs>
          <w:tab w:val="num" w:pos="720"/>
        </w:tabs>
        <w:ind w:left="72" w:hanging="72"/>
      </w:pPr>
      <w:rPr>
        <w:rFonts w:ascii="CG Times" w:hAnsi="CG Times" w:cs="Simplified Arabic" w:hint="default"/>
        <w:b w:val="0"/>
        <w:bCs w:val="0"/>
        <w:i w:val="0"/>
        <w:iCs w:val="0"/>
        <w:sz w:val="22"/>
        <w:szCs w:val="24"/>
      </w:rPr>
    </w:lvl>
    <w:lvl w:ilvl="3">
      <w:start w:val="1"/>
      <w:numFmt w:val="lowerRoman"/>
      <w:lvlText w:val="%4)"/>
      <w:lvlJc w:val="left"/>
      <w:pPr>
        <w:tabs>
          <w:tab w:val="num" w:pos="1584"/>
        </w:tabs>
        <w:ind w:left="1584" w:hanging="432"/>
      </w:pPr>
      <w:rPr>
        <w:rFonts w:ascii="CG Times" w:hAnsi="CG Times" w:cs="Simplified Arabic" w:hint="default"/>
        <w:b w:val="0"/>
        <w:bCs w:val="0"/>
        <w:i w:val="0"/>
        <w:iCs w:val="0"/>
        <w:sz w:val="22"/>
        <w:szCs w:val="24"/>
      </w:rPr>
    </w:lvl>
    <w:lvl w:ilvl="4">
      <w:start w:val="1"/>
      <w:numFmt w:val="decimal"/>
      <w:lvlText w:val="%1.%2.%3.%4.%5"/>
      <w:lvlJc w:val="center"/>
      <w:pPr>
        <w:tabs>
          <w:tab w:val="num" w:pos="1296"/>
        </w:tabs>
        <w:ind w:left="1008" w:hanging="720"/>
      </w:pPr>
    </w:lvl>
    <w:lvl w:ilvl="5">
      <w:start w:val="1"/>
      <w:numFmt w:val="decimal"/>
      <w:lvlText w:val="%1.%2.%3.%4.%5.%6"/>
      <w:lvlJc w:val="center"/>
      <w:pPr>
        <w:tabs>
          <w:tab w:val="num" w:pos="1440"/>
        </w:tabs>
        <w:ind w:left="1152" w:hanging="864"/>
      </w:pPr>
    </w:lvl>
    <w:lvl w:ilvl="6">
      <w:start w:val="1"/>
      <w:numFmt w:val="decimal"/>
      <w:lvlText w:val="%1.%2.%3.%4.%5.%6.%7"/>
      <w:lvlJc w:val="center"/>
      <w:pPr>
        <w:tabs>
          <w:tab w:val="num" w:pos="1584"/>
        </w:tabs>
        <w:ind w:left="1296" w:hanging="1008"/>
      </w:pPr>
    </w:lvl>
    <w:lvl w:ilvl="7">
      <w:start w:val="1"/>
      <w:numFmt w:val="decimal"/>
      <w:lvlText w:val="%1.%2.%3.%4.%5.%6.%7.%8"/>
      <w:lvlJc w:val="center"/>
      <w:pPr>
        <w:tabs>
          <w:tab w:val="num" w:pos="1728"/>
        </w:tabs>
        <w:ind w:left="1440" w:hanging="1152"/>
      </w:pPr>
    </w:lvl>
    <w:lvl w:ilvl="8">
      <w:start w:val="1"/>
      <w:numFmt w:val="decimal"/>
      <w:lvlText w:val="%1.%2.%3.%4.%5.%6.%7.%8.%9"/>
      <w:lvlJc w:val="center"/>
      <w:pPr>
        <w:tabs>
          <w:tab w:val="num" w:pos="1872"/>
        </w:tabs>
        <w:ind w:left="1584" w:hanging="1296"/>
      </w:pPr>
    </w:lvl>
  </w:abstractNum>
  <w:abstractNum w:abstractNumId="12">
    <w:nsid w:val="52473EDF"/>
    <w:multiLevelType w:val="hybridMultilevel"/>
    <w:tmpl w:val="DC14A98C"/>
    <w:lvl w:ilvl="0" w:tplc="9BCA3132">
      <w:start w:val="1"/>
      <w:numFmt w:val="arabicAbjad"/>
      <w:pStyle w:val="paranumAmanuales"/>
      <w:lvlText w:val="%1)"/>
      <w:lvlJc w:val="left"/>
      <w:pPr>
        <w:tabs>
          <w:tab w:val="num" w:pos="720"/>
        </w:tabs>
        <w:ind w:left="720" w:hanging="432"/>
      </w:pPr>
      <w:rPr>
        <w:rFonts w:ascii="Times New Roman" w:hAnsi="Times New Roman" w:cs="Simplified Arabic" w:hint="default"/>
        <w:b w:val="0"/>
        <w:bCs w:val="0"/>
        <w:i w:val="0"/>
        <w:iCs w:val="0"/>
        <w:sz w:val="18"/>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34D666A"/>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4">
    <w:nsid w:val="601D09BE"/>
    <w:multiLevelType w:val="multilevel"/>
    <w:tmpl w:val="6832C574"/>
    <w:lvl w:ilvl="0">
      <w:start w:val="1"/>
      <w:numFmt w:val="decimal"/>
      <w:pStyle w:val="StyleStyleStyleStyleStyleStyleStyleStyleStylemultinumL1"/>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Times New Roman" w:hAnsi="Times New Roman" w:cs="Times New Roman" w:hint="default"/>
        <w:b/>
        <w:i w:val="0"/>
        <w:sz w:val="3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15">
    <w:nsid w:val="61AD745F"/>
    <w:multiLevelType w:val="hybridMultilevel"/>
    <w:tmpl w:val="6FD8452A"/>
    <w:lvl w:ilvl="0" w:tplc="E79CF284">
      <w:start w:val="2"/>
      <w:numFmt w:val="bullet"/>
      <w:lvlText w:val="-"/>
      <w:lvlJc w:val="left"/>
      <w:pPr>
        <w:ind w:left="1080" w:hanging="360"/>
      </w:pPr>
      <w:rPr>
        <w:rFonts w:ascii="Times New Roman" w:eastAsia="SimSun" w:hAnsi="Times New Roman" w:cs="Simplified Arabic"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705A7D67"/>
    <w:multiLevelType w:val="multilevel"/>
    <w:tmpl w:val="21A880F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Wingdings" w:hAnsi="Wingdings" w:cs="Times New Roman" w:hint="default"/>
        <w:sz w:val="1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17">
    <w:nsid w:val="71260E37"/>
    <w:multiLevelType w:val="hybridMultilevel"/>
    <w:tmpl w:val="53F2C036"/>
    <w:lvl w:ilvl="0" w:tplc="14FA31B8">
      <w:start w:val="1"/>
      <w:numFmt w:val="decimal"/>
      <w:pStyle w:val="PARANUM1-MANUALS"/>
      <w:lvlText w:val="%1-"/>
      <w:lvlJc w:val="left"/>
      <w:pPr>
        <w:tabs>
          <w:tab w:val="num" w:pos="648"/>
        </w:tabs>
        <w:ind w:left="648" w:hanging="360"/>
      </w:pPr>
      <w:rPr>
        <w:rFonts w:cs="Simplified Arabic" w:hint="default"/>
        <w:bCs w:val="0"/>
        <w:iCs w:val="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75242929"/>
    <w:multiLevelType w:val="hybridMultilevel"/>
    <w:tmpl w:val="F8D2446C"/>
    <w:lvl w:ilvl="0" w:tplc="59E4F1B2">
      <w:start w:val="1"/>
      <w:numFmt w:val="bullet"/>
      <w:pStyle w:val="Bullet-manuales"/>
      <w:lvlText w:val=""/>
      <w:lvlJc w:val="left"/>
      <w:pPr>
        <w:tabs>
          <w:tab w:val="num" w:pos="576"/>
        </w:tabs>
        <w:ind w:left="576"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7C9C4CF4"/>
    <w:multiLevelType w:val="multilevel"/>
    <w:tmpl w:val="21A880F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Wingdings" w:hAnsi="Wingdings" w:cs="Times New Roman" w:hint="default"/>
        <w:sz w:val="1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20">
    <w:nsid w:val="7D614F30"/>
    <w:multiLevelType w:val="multilevel"/>
    <w:tmpl w:val="21A880F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Wingdings" w:hAnsi="Wingdings" w:cs="Times New Roman" w:hint="default"/>
        <w:sz w:val="1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21">
    <w:nsid w:val="7EE55DF9"/>
    <w:multiLevelType w:val="singleLevel"/>
    <w:tmpl w:val="7A548E44"/>
    <w:lvl w:ilvl="0">
      <w:start w:val="1"/>
      <w:numFmt w:val="bullet"/>
      <w:pStyle w:val="dash"/>
      <w:lvlText w:val="–"/>
      <w:lvlJc w:val="center"/>
      <w:pPr>
        <w:tabs>
          <w:tab w:val="num" w:pos="504"/>
        </w:tabs>
        <w:ind w:left="504" w:hanging="288"/>
      </w:pPr>
      <w:rPr>
        <w:rFonts w:ascii="Times New Roman" w:hAnsi="Times New Roman" w:cs="Times New Roman" w:hint="default"/>
        <w:b/>
        <w:bCs/>
        <w:i w:val="0"/>
        <w:iCs w:val="0"/>
        <w:sz w:val="16"/>
        <w:szCs w:val="28"/>
      </w:rPr>
    </w:lvl>
  </w:abstractNum>
  <w:num w:numId="1">
    <w:abstractNumId w:val="1"/>
  </w:num>
  <w:num w:numId="2">
    <w:abstractNumId w:val="0"/>
  </w:num>
  <w:num w:numId="3">
    <w:abstractNumId w:val="21"/>
  </w:num>
  <w:num w:numId="4">
    <w:abstractNumId w:val="3"/>
  </w:num>
  <w:num w:numId="5">
    <w:abstractNumId w:val="12"/>
  </w:num>
  <w:num w:numId="6">
    <w:abstractNumId w:val="18"/>
  </w:num>
  <w:num w:numId="7">
    <w:abstractNumId w:val="17"/>
  </w:num>
  <w:num w:numId="8">
    <w:abstractNumId w:val="2"/>
  </w:num>
  <w:num w:numId="9">
    <w:abstractNumId w:val="9"/>
  </w:num>
  <w:num w:numId="10">
    <w:abstractNumId w:val="13"/>
  </w:num>
  <w:num w:numId="11">
    <w:abstractNumId w:val="5"/>
  </w:num>
  <w:num w:numId="12">
    <w:abstractNumId w:val="14"/>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2"/>
    </w:lvlOverride>
    <w:lvlOverride w:ilvl="1">
      <w:startOverride w:val="3"/>
    </w:lvlOverride>
    <w:lvlOverride w:ilvl="2">
      <w:startOverride w:val="1"/>
    </w:lvlOverride>
    <w:lvlOverride w:ilvl="3">
      <w:startOverride w:val="1"/>
    </w:lvlOverride>
    <w:lvlOverride w:ilvl="4">
      <w:startOverride w:val="6"/>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14"/>
  </w:num>
  <w:num w:numId="17">
    <w:abstractNumId w:val="14"/>
  </w:num>
  <w:num w:numId="18">
    <w:abstractNumId w:val="14"/>
  </w:num>
  <w:num w:numId="19">
    <w:abstractNumId w:val="14"/>
  </w:num>
  <w:num w:numId="20">
    <w:abstractNumId w:val="14"/>
  </w:num>
  <w:num w:numId="21">
    <w:abstractNumId w:val="14"/>
  </w:num>
  <w:num w:numId="22">
    <w:abstractNumId w:val="14"/>
  </w:num>
  <w:num w:numId="23">
    <w:abstractNumId w:val="19"/>
  </w:num>
  <w:num w:numId="24">
    <w:abstractNumId w:val="4"/>
  </w:num>
  <w:num w:numId="25">
    <w:abstractNumId w:val="10"/>
  </w:num>
  <w:num w:numId="26">
    <w:abstractNumId w:val="14"/>
  </w:num>
  <w:num w:numId="27">
    <w:abstractNumId w:val="14"/>
  </w:num>
  <w:num w:numId="28">
    <w:abstractNumId w:val="14"/>
  </w:num>
  <w:num w:numId="29">
    <w:abstractNumId w:val="20"/>
  </w:num>
  <w:num w:numId="30">
    <w:abstractNumId w:val="6"/>
  </w:num>
  <w:num w:numId="31">
    <w:abstractNumId w:val="14"/>
  </w:num>
  <w:num w:numId="32">
    <w:abstractNumId w:val="14"/>
  </w:num>
  <w:num w:numId="33">
    <w:abstractNumId w:val="14"/>
  </w:num>
  <w:num w:numId="34">
    <w:abstractNumId w:val="14"/>
  </w:num>
  <w:num w:numId="35">
    <w:abstractNumId w:val="11"/>
  </w:num>
  <w:num w:numId="36">
    <w:abstractNumId w:val="7"/>
  </w:num>
  <w:num w:numId="37">
    <w:abstractNumId w:val="8"/>
  </w:num>
  <w:num w:numId="38">
    <w:abstractNumId w:val="15"/>
  </w:num>
  <w:num w:numId="39">
    <w:abstractNumId w:val="14"/>
  </w:num>
  <w:num w:numId="40">
    <w:abstractNumId w:val="14"/>
  </w:num>
  <w:num w:numId="41">
    <w:abstractNumId w:val="14"/>
  </w:num>
  <w:num w:numId="4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activeWritingStyle w:appName="MSWord" w:lang="ar-SA" w:vendorID="4" w:dllVersion="512"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00"/>
  <w:drawingGridVerticalSpacing w:val="270"/>
  <w:displayHorizontalDrawingGridEvery w:val="2"/>
  <w:displayVerticalDrawingGridEvery w:val="2"/>
  <w:noPunctuationKerning/>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useFELayout/>
    <w:compatSetting w:name="compatibilityMode" w:uri="http://schemas.microsoft.com/office/word" w:val="12"/>
  </w:compat>
  <w:rsids>
    <w:rsidRoot w:val="00A461E9"/>
    <w:rsid w:val="00003DB1"/>
    <w:rsid w:val="0000685A"/>
    <w:rsid w:val="000068A2"/>
    <w:rsid w:val="00006DF7"/>
    <w:rsid w:val="0000706A"/>
    <w:rsid w:val="00007E4E"/>
    <w:rsid w:val="000120F5"/>
    <w:rsid w:val="00014752"/>
    <w:rsid w:val="00015BD7"/>
    <w:rsid w:val="00017944"/>
    <w:rsid w:val="00020CEB"/>
    <w:rsid w:val="00025895"/>
    <w:rsid w:val="000261EA"/>
    <w:rsid w:val="000379C5"/>
    <w:rsid w:val="00040F14"/>
    <w:rsid w:val="00042053"/>
    <w:rsid w:val="000434CB"/>
    <w:rsid w:val="00043C16"/>
    <w:rsid w:val="0004462A"/>
    <w:rsid w:val="00050AE5"/>
    <w:rsid w:val="00060CF9"/>
    <w:rsid w:val="00061DA8"/>
    <w:rsid w:val="00062587"/>
    <w:rsid w:val="000650CF"/>
    <w:rsid w:val="00072A9A"/>
    <w:rsid w:val="00076100"/>
    <w:rsid w:val="00080033"/>
    <w:rsid w:val="00093187"/>
    <w:rsid w:val="00095FD8"/>
    <w:rsid w:val="000A18FE"/>
    <w:rsid w:val="000A22E7"/>
    <w:rsid w:val="000B0649"/>
    <w:rsid w:val="000B084C"/>
    <w:rsid w:val="000B0CDA"/>
    <w:rsid w:val="000B409B"/>
    <w:rsid w:val="000C3902"/>
    <w:rsid w:val="000C55D3"/>
    <w:rsid w:val="000C596E"/>
    <w:rsid w:val="000D0E72"/>
    <w:rsid w:val="000D2372"/>
    <w:rsid w:val="000D6E14"/>
    <w:rsid w:val="000E11A2"/>
    <w:rsid w:val="000E22A4"/>
    <w:rsid w:val="000E6DF8"/>
    <w:rsid w:val="000F324C"/>
    <w:rsid w:val="000F4040"/>
    <w:rsid w:val="000F7B5A"/>
    <w:rsid w:val="001019A3"/>
    <w:rsid w:val="00103F82"/>
    <w:rsid w:val="001236A9"/>
    <w:rsid w:val="00127AB1"/>
    <w:rsid w:val="00137D44"/>
    <w:rsid w:val="00144160"/>
    <w:rsid w:val="00150E00"/>
    <w:rsid w:val="001541F3"/>
    <w:rsid w:val="00163393"/>
    <w:rsid w:val="00170780"/>
    <w:rsid w:val="00170947"/>
    <w:rsid w:val="00175E81"/>
    <w:rsid w:val="00185CA8"/>
    <w:rsid w:val="00193016"/>
    <w:rsid w:val="00195841"/>
    <w:rsid w:val="001A05BF"/>
    <w:rsid w:val="001A43D4"/>
    <w:rsid w:val="001A4BC3"/>
    <w:rsid w:val="001B0ECC"/>
    <w:rsid w:val="001B2463"/>
    <w:rsid w:val="001B5EE0"/>
    <w:rsid w:val="001C0B95"/>
    <w:rsid w:val="001C32BE"/>
    <w:rsid w:val="001C3572"/>
    <w:rsid w:val="001C7BAB"/>
    <w:rsid w:val="001F385F"/>
    <w:rsid w:val="00201408"/>
    <w:rsid w:val="002027D0"/>
    <w:rsid w:val="00204D73"/>
    <w:rsid w:val="00205663"/>
    <w:rsid w:val="00211FA5"/>
    <w:rsid w:val="00212D02"/>
    <w:rsid w:val="0021729B"/>
    <w:rsid w:val="00221DA0"/>
    <w:rsid w:val="00236718"/>
    <w:rsid w:val="0024039A"/>
    <w:rsid w:val="00241F5B"/>
    <w:rsid w:val="00245737"/>
    <w:rsid w:val="00250BFF"/>
    <w:rsid w:val="00253FB7"/>
    <w:rsid w:val="00262F9B"/>
    <w:rsid w:val="0027096E"/>
    <w:rsid w:val="0027608D"/>
    <w:rsid w:val="00276BA9"/>
    <w:rsid w:val="00277A03"/>
    <w:rsid w:val="00280C97"/>
    <w:rsid w:val="0028317D"/>
    <w:rsid w:val="002953A5"/>
    <w:rsid w:val="00296D56"/>
    <w:rsid w:val="002A3507"/>
    <w:rsid w:val="002B1C5D"/>
    <w:rsid w:val="002B1FA3"/>
    <w:rsid w:val="002B77B3"/>
    <w:rsid w:val="002C2974"/>
    <w:rsid w:val="002C2A37"/>
    <w:rsid w:val="002C33EE"/>
    <w:rsid w:val="002C7028"/>
    <w:rsid w:val="002D4509"/>
    <w:rsid w:val="002E0C8B"/>
    <w:rsid w:val="002E118D"/>
    <w:rsid w:val="002E322D"/>
    <w:rsid w:val="002F03DC"/>
    <w:rsid w:val="002F43E1"/>
    <w:rsid w:val="003057B1"/>
    <w:rsid w:val="0030678D"/>
    <w:rsid w:val="00321075"/>
    <w:rsid w:val="00341004"/>
    <w:rsid w:val="00344497"/>
    <w:rsid w:val="00353B7D"/>
    <w:rsid w:val="00353C84"/>
    <w:rsid w:val="0036327F"/>
    <w:rsid w:val="00366CF0"/>
    <w:rsid w:val="0037514D"/>
    <w:rsid w:val="003836A6"/>
    <w:rsid w:val="00385CED"/>
    <w:rsid w:val="003869A4"/>
    <w:rsid w:val="00387208"/>
    <w:rsid w:val="00393718"/>
    <w:rsid w:val="0039697E"/>
    <w:rsid w:val="003A0809"/>
    <w:rsid w:val="003A4999"/>
    <w:rsid w:val="003A4FD3"/>
    <w:rsid w:val="003B3F06"/>
    <w:rsid w:val="003B4294"/>
    <w:rsid w:val="003D04F1"/>
    <w:rsid w:val="003D0822"/>
    <w:rsid w:val="003D0900"/>
    <w:rsid w:val="003D2B16"/>
    <w:rsid w:val="003D2FAD"/>
    <w:rsid w:val="003E1187"/>
    <w:rsid w:val="003E4E70"/>
    <w:rsid w:val="003E7DA5"/>
    <w:rsid w:val="003F046F"/>
    <w:rsid w:val="003F4680"/>
    <w:rsid w:val="00405A91"/>
    <w:rsid w:val="004101EC"/>
    <w:rsid w:val="004119F6"/>
    <w:rsid w:val="00413CA8"/>
    <w:rsid w:val="00422DA2"/>
    <w:rsid w:val="00424B44"/>
    <w:rsid w:val="00432295"/>
    <w:rsid w:val="00434330"/>
    <w:rsid w:val="00440C66"/>
    <w:rsid w:val="00443BF7"/>
    <w:rsid w:val="0044731A"/>
    <w:rsid w:val="004540B1"/>
    <w:rsid w:val="00460CA9"/>
    <w:rsid w:val="004615E7"/>
    <w:rsid w:val="00462A70"/>
    <w:rsid w:val="0047474D"/>
    <w:rsid w:val="0047476C"/>
    <w:rsid w:val="0048395B"/>
    <w:rsid w:val="0048445F"/>
    <w:rsid w:val="004857B5"/>
    <w:rsid w:val="004875CD"/>
    <w:rsid w:val="00487FCF"/>
    <w:rsid w:val="00490B1F"/>
    <w:rsid w:val="00492752"/>
    <w:rsid w:val="004958CF"/>
    <w:rsid w:val="00496F72"/>
    <w:rsid w:val="004A38AA"/>
    <w:rsid w:val="004A50A9"/>
    <w:rsid w:val="004A6DBD"/>
    <w:rsid w:val="004A6FE9"/>
    <w:rsid w:val="004B183D"/>
    <w:rsid w:val="004B581E"/>
    <w:rsid w:val="004B6673"/>
    <w:rsid w:val="004B6D96"/>
    <w:rsid w:val="004C11E5"/>
    <w:rsid w:val="004C72AC"/>
    <w:rsid w:val="004E1322"/>
    <w:rsid w:val="004E1AE2"/>
    <w:rsid w:val="004E5062"/>
    <w:rsid w:val="004E67AA"/>
    <w:rsid w:val="004F05F4"/>
    <w:rsid w:val="004F1094"/>
    <w:rsid w:val="004F35A7"/>
    <w:rsid w:val="004F3F2F"/>
    <w:rsid w:val="004F43AF"/>
    <w:rsid w:val="0051334E"/>
    <w:rsid w:val="005159F4"/>
    <w:rsid w:val="0051726C"/>
    <w:rsid w:val="0051799E"/>
    <w:rsid w:val="00520015"/>
    <w:rsid w:val="00524721"/>
    <w:rsid w:val="00526E4C"/>
    <w:rsid w:val="00526FD8"/>
    <w:rsid w:val="0052754A"/>
    <w:rsid w:val="00531849"/>
    <w:rsid w:val="0053697B"/>
    <w:rsid w:val="005541D0"/>
    <w:rsid w:val="00554298"/>
    <w:rsid w:val="0055614A"/>
    <w:rsid w:val="00556F6A"/>
    <w:rsid w:val="005701A8"/>
    <w:rsid w:val="00573C11"/>
    <w:rsid w:val="0057654D"/>
    <w:rsid w:val="005844DD"/>
    <w:rsid w:val="0058675A"/>
    <w:rsid w:val="00587D59"/>
    <w:rsid w:val="00590842"/>
    <w:rsid w:val="00591B3E"/>
    <w:rsid w:val="00593DA1"/>
    <w:rsid w:val="0059419E"/>
    <w:rsid w:val="00595BC4"/>
    <w:rsid w:val="00596457"/>
    <w:rsid w:val="005A1E14"/>
    <w:rsid w:val="005A5138"/>
    <w:rsid w:val="005B0A29"/>
    <w:rsid w:val="005B4363"/>
    <w:rsid w:val="005B548E"/>
    <w:rsid w:val="005B672D"/>
    <w:rsid w:val="005C0A58"/>
    <w:rsid w:val="005C73D4"/>
    <w:rsid w:val="005D0F44"/>
    <w:rsid w:val="005D4A56"/>
    <w:rsid w:val="005D6B7D"/>
    <w:rsid w:val="005E6A63"/>
    <w:rsid w:val="005E79D7"/>
    <w:rsid w:val="005F46C7"/>
    <w:rsid w:val="00602CB9"/>
    <w:rsid w:val="00604D22"/>
    <w:rsid w:val="00614950"/>
    <w:rsid w:val="00620126"/>
    <w:rsid w:val="006208DD"/>
    <w:rsid w:val="00625B47"/>
    <w:rsid w:val="006363D4"/>
    <w:rsid w:val="00647043"/>
    <w:rsid w:val="00657D96"/>
    <w:rsid w:val="0066125C"/>
    <w:rsid w:val="006618F8"/>
    <w:rsid w:val="00665D6A"/>
    <w:rsid w:val="00674F40"/>
    <w:rsid w:val="006815E5"/>
    <w:rsid w:val="00683314"/>
    <w:rsid w:val="006A2CAA"/>
    <w:rsid w:val="006A4445"/>
    <w:rsid w:val="006B16AA"/>
    <w:rsid w:val="006B2603"/>
    <w:rsid w:val="006B4689"/>
    <w:rsid w:val="006B5B91"/>
    <w:rsid w:val="006C1DFA"/>
    <w:rsid w:val="006D4291"/>
    <w:rsid w:val="006E794A"/>
    <w:rsid w:val="006F15E1"/>
    <w:rsid w:val="006F290A"/>
    <w:rsid w:val="007041C9"/>
    <w:rsid w:val="007101BA"/>
    <w:rsid w:val="007130ED"/>
    <w:rsid w:val="00740000"/>
    <w:rsid w:val="00741A45"/>
    <w:rsid w:val="007460BF"/>
    <w:rsid w:val="00750619"/>
    <w:rsid w:val="007519D8"/>
    <w:rsid w:val="0075326C"/>
    <w:rsid w:val="0075344B"/>
    <w:rsid w:val="00754D8A"/>
    <w:rsid w:val="00761239"/>
    <w:rsid w:val="00762C15"/>
    <w:rsid w:val="0076409C"/>
    <w:rsid w:val="00764811"/>
    <w:rsid w:val="007660B3"/>
    <w:rsid w:val="00766F3B"/>
    <w:rsid w:val="00774FDA"/>
    <w:rsid w:val="00776C80"/>
    <w:rsid w:val="00783152"/>
    <w:rsid w:val="00786C09"/>
    <w:rsid w:val="00790AC7"/>
    <w:rsid w:val="007B074B"/>
    <w:rsid w:val="007B2FDC"/>
    <w:rsid w:val="007B356D"/>
    <w:rsid w:val="007C1E49"/>
    <w:rsid w:val="007E17DE"/>
    <w:rsid w:val="007E3570"/>
    <w:rsid w:val="007E496F"/>
    <w:rsid w:val="007E5554"/>
    <w:rsid w:val="007E6362"/>
    <w:rsid w:val="007E63A4"/>
    <w:rsid w:val="007E6A73"/>
    <w:rsid w:val="007F0428"/>
    <w:rsid w:val="007F47FD"/>
    <w:rsid w:val="007F6E70"/>
    <w:rsid w:val="00801A55"/>
    <w:rsid w:val="00801A9B"/>
    <w:rsid w:val="00802C80"/>
    <w:rsid w:val="008078BB"/>
    <w:rsid w:val="00812A04"/>
    <w:rsid w:val="00814CA1"/>
    <w:rsid w:val="00821750"/>
    <w:rsid w:val="00821FA6"/>
    <w:rsid w:val="008234F3"/>
    <w:rsid w:val="00823669"/>
    <w:rsid w:val="008241B6"/>
    <w:rsid w:val="00826340"/>
    <w:rsid w:val="0082664B"/>
    <w:rsid w:val="008304DB"/>
    <w:rsid w:val="00832649"/>
    <w:rsid w:val="00836AC7"/>
    <w:rsid w:val="0084282E"/>
    <w:rsid w:val="00850179"/>
    <w:rsid w:val="00854BE3"/>
    <w:rsid w:val="00862E9D"/>
    <w:rsid w:val="008644DE"/>
    <w:rsid w:val="008649B9"/>
    <w:rsid w:val="00872645"/>
    <w:rsid w:val="008756AC"/>
    <w:rsid w:val="008769A0"/>
    <w:rsid w:val="00885359"/>
    <w:rsid w:val="00891F16"/>
    <w:rsid w:val="00895563"/>
    <w:rsid w:val="00896CF2"/>
    <w:rsid w:val="008A1C22"/>
    <w:rsid w:val="008A55E6"/>
    <w:rsid w:val="008A652F"/>
    <w:rsid w:val="008C749A"/>
    <w:rsid w:val="008D0A72"/>
    <w:rsid w:val="008D6952"/>
    <w:rsid w:val="008E0036"/>
    <w:rsid w:val="008E02DA"/>
    <w:rsid w:val="008E03DD"/>
    <w:rsid w:val="008E32CA"/>
    <w:rsid w:val="008E5FA7"/>
    <w:rsid w:val="008E6729"/>
    <w:rsid w:val="008F15EF"/>
    <w:rsid w:val="008F37DD"/>
    <w:rsid w:val="008F4530"/>
    <w:rsid w:val="008F5124"/>
    <w:rsid w:val="008F547E"/>
    <w:rsid w:val="008F5B36"/>
    <w:rsid w:val="00901FA0"/>
    <w:rsid w:val="00903861"/>
    <w:rsid w:val="00906E64"/>
    <w:rsid w:val="00910CA3"/>
    <w:rsid w:val="00911788"/>
    <w:rsid w:val="009119F9"/>
    <w:rsid w:val="00914041"/>
    <w:rsid w:val="009142F8"/>
    <w:rsid w:val="009203AC"/>
    <w:rsid w:val="009237BC"/>
    <w:rsid w:val="00924747"/>
    <w:rsid w:val="00933795"/>
    <w:rsid w:val="00947C4D"/>
    <w:rsid w:val="00950147"/>
    <w:rsid w:val="009542FB"/>
    <w:rsid w:val="0095632F"/>
    <w:rsid w:val="0096060E"/>
    <w:rsid w:val="00982D2C"/>
    <w:rsid w:val="00992B58"/>
    <w:rsid w:val="0099748D"/>
    <w:rsid w:val="009A3CD8"/>
    <w:rsid w:val="009A5B12"/>
    <w:rsid w:val="009C7246"/>
    <w:rsid w:val="009D290C"/>
    <w:rsid w:val="009D3CDB"/>
    <w:rsid w:val="009E212F"/>
    <w:rsid w:val="009E64B4"/>
    <w:rsid w:val="009E795C"/>
    <w:rsid w:val="009F2C94"/>
    <w:rsid w:val="00A1115C"/>
    <w:rsid w:val="00A13705"/>
    <w:rsid w:val="00A16BA0"/>
    <w:rsid w:val="00A22DE1"/>
    <w:rsid w:val="00A2310A"/>
    <w:rsid w:val="00A26345"/>
    <w:rsid w:val="00A30E87"/>
    <w:rsid w:val="00A377BF"/>
    <w:rsid w:val="00A43190"/>
    <w:rsid w:val="00A45BA4"/>
    <w:rsid w:val="00A461E9"/>
    <w:rsid w:val="00A4625E"/>
    <w:rsid w:val="00A52964"/>
    <w:rsid w:val="00A53707"/>
    <w:rsid w:val="00A53FFF"/>
    <w:rsid w:val="00A615F0"/>
    <w:rsid w:val="00A63540"/>
    <w:rsid w:val="00A64AA6"/>
    <w:rsid w:val="00A66995"/>
    <w:rsid w:val="00A67607"/>
    <w:rsid w:val="00A74957"/>
    <w:rsid w:val="00A76AD3"/>
    <w:rsid w:val="00A77DF2"/>
    <w:rsid w:val="00A81B3B"/>
    <w:rsid w:val="00A82D64"/>
    <w:rsid w:val="00A848E6"/>
    <w:rsid w:val="00A85C4E"/>
    <w:rsid w:val="00A95448"/>
    <w:rsid w:val="00A96B20"/>
    <w:rsid w:val="00AA780A"/>
    <w:rsid w:val="00AB058D"/>
    <w:rsid w:val="00AB0BCB"/>
    <w:rsid w:val="00AB314E"/>
    <w:rsid w:val="00AB354F"/>
    <w:rsid w:val="00AB387F"/>
    <w:rsid w:val="00AC3093"/>
    <w:rsid w:val="00AC4C64"/>
    <w:rsid w:val="00AD3A73"/>
    <w:rsid w:val="00AD5C46"/>
    <w:rsid w:val="00AD793D"/>
    <w:rsid w:val="00AE7185"/>
    <w:rsid w:val="00AF083D"/>
    <w:rsid w:val="00AF1A11"/>
    <w:rsid w:val="00AF3391"/>
    <w:rsid w:val="00AF78FE"/>
    <w:rsid w:val="00B02DBB"/>
    <w:rsid w:val="00B06280"/>
    <w:rsid w:val="00B15740"/>
    <w:rsid w:val="00B17182"/>
    <w:rsid w:val="00B17DD3"/>
    <w:rsid w:val="00B25254"/>
    <w:rsid w:val="00B30FEF"/>
    <w:rsid w:val="00B329D9"/>
    <w:rsid w:val="00B37841"/>
    <w:rsid w:val="00B415A5"/>
    <w:rsid w:val="00B4527E"/>
    <w:rsid w:val="00B47B9B"/>
    <w:rsid w:val="00B5607F"/>
    <w:rsid w:val="00B60898"/>
    <w:rsid w:val="00B61A9A"/>
    <w:rsid w:val="00B62EF6"/>
    <w:rsid w:val="00B63913"/>
    <w:rsid w:val="00B64F3A"/>
    <w:rsid w:val="00B66A24"/>
    <w:rsid w:val="00B746A6"/>
    <w:rsid w:val="00B76FE9"/>
    <w:rsid w:val="00B77200"/>
    <w:rsid w:val="00B779C6"/>
    <w:rsid w:val="00B867F9"/>
    <w:rsid w:val="00B95B2B"/>
    <w:rsid w:val="00B96A63"/>
    <w:rsid w:val="00BA1BBB"/>
    <w:rsid w:val="00BB2BB8"/>
    <w:rsid w:val="00BC1707"/>
    <w:rsid w:val="00BC3BCF"/>
    <w:rsid w:val="00BC56CF"/>
    <w:rsid w:val="00BC572A"/>
    <w:rsid w:val="00BC5F66"/>
    <w:rsid w:val="00BD06F5"/>
    <w:rsid w:val="00BD32B4"/>
    <w:rsid w:val="00BE4DD1"/>
    <w:rsid w:val="00BE6302"/>
    <w:rsid w:val="00BF3D20"/>
    <w:rsid w:val="00BF5455"/>
    <w:rsid w:val="00C0062E"/>
    <w:rsid w:val="00C04C28"/>
    <w:rsid w:val="00C15EBA"/>
    <w:rsid w:val="00C168E3"/>
    <w:rsid w:val="00C21A55"/>
    <w:rsid w:val="00C23E75"/>
    <w:rsid w:val="00C34AB1"/>
    <w:rsid w:val="00C37D36"/>
    <w:rsid w:val="00C42144"/>
    <w:rsid w:val="00C539BA"/>
    <w:rsid w:val="00C53DB6"/>
    <w:rsid w:val="00C565FD"/>
    <w:rsid w:val="00C6258A"/>
    <w:rsid w:val="00C64690"/>
    <w:rsid w:val="00C65C8C"/>
    <w:rsid w:val="00C85CF3"/>
    <w:rsid w:val="00C86CC1"/>
    <w:rsid w:val="00C90187"/>
    <w:rsid w:val="00C922E3"/>
    <w:rsid w:val="00C933BE"/>
    <w:rsid w:val="00CA055A"/>
    <w:rsid w:val="00CA380B"/>
    <w:rsid w:val="00CB0D09"/>
    <w:rsid w:val="00CC3521"/>
    <w:rsid w:val="00CC7082"/>
    <w:rsid w:val="00CE4FEB"/>
    <w:rsid w:val="00CF5B19"/>
    <w:rsid w:val="00CF6E2D"/>
    <w:rsid w:val="00CF7ACA"/>
    <w:rsid w:val="00D047E7"/>
    <w:rsid w:val="00D216B7"/>
    <w:rsid w:val="00D217CB"/>
    <w:rsid w:val="00D24420"/>
    <w:rsid w:val="00D474FF"/>
    <w:rsid w:val="00D47F62"/>
    <w:rsid w:val="00D5171C"/>
    <w:rsid w:val="00D56B91"/>
    <w:rsid w:val="00D570D0"/>
    <w:rsid w:val="00D633B1"/>
    <w:rsid w:val="00D65EC2"/>
    <w:rsid w:val="00D72643"/>
    <w:rsid w:val="00D773D0"/>
    <w:rsid w:val="00D77556"/>
    <w:rsid w:val="00D77F64"/>
    <w:rsid w:val="00D80BA6"/>
    <w:rsid w:val="00D80D39"/>
    <w:rsid w:val="00D86F19"/>
    <w:rsid w:val="00D87BEB"/>
    <w:rsid w:val="00D945C4"/>
    <w:rsid w:val="00D9612A"/>
    <w:rsid w:val="00DA4000"/>
    <w:rsid w:val="00DA43EE"/>
    <w:rsid w:val="00DB0F74"/>
    <w:rsid w:val="00DB545D"/>
    <w:rsid w:val="00DB6C7D"/>
    <w:rsid w:val="00DC3ED0"/>
    <w:rsid w:val="00DC4E52"/>
    <w:rsid w:val="00DD4E5D"/>
    <w:rsid w:val="00DE6A6A"/>
    <w:rsid w:val="00E00B3F"/>
    <w:rsid w:val="00E0585F"/>
    <w:rsid w:val="00E07F9F"/>
    <w:rsid w:val="00E170FA"/>
    <w:rsid w:val="00E203D5"/>
    <w:rsid w:val="00E20B68"/>
    <w:rsid w:val="00E22727"/>
    <w:rsid w:val="00E26376"/>
    <w:rsid w:val="00E33B95"/>
    <w:rsid w:val="00E3457F"/>
    <w:rsid w:val="00E34BA3"/>
    <w:rsid w:val="00E35514"/>
    <w:rsid w:val="00E558F5"/>
    <w:rsid w:val="00E61A2F"/>
    <w:rsid w:val="00E63626"/>
    <w:rsid w:val="00E65E79"/>
    <w:rsid w:val="00E6626D"/>
    <w:rsid w:val="00E66ED6"/>
    <w:rsid w:val="00E7073F"/>
    <w:rsid w:val="00E74F31"/>
    <w:rsid w:val="00E76836"/>
    <w:rsid w:val="00E80CC6"/>
    <w:rsid w:val="00E83BE4"/>
    <w:rsid w:val="00E83D01"/>
    <w:rsid w:val="00E90EA3"/>
    <w:rsid w:val="00E927E1"/>
    <w:rsid w:val="00E9369D"/>
    <w:rsid w:val="00E94261"/>
    <w:rsid w:val="00EA20A7"/>
    <w:rsid w:val="00EB5C00"/>
    <w:rsid w:val="00EB7DF4"/>
    <w:rsid w:val="00EB7E87"/>
    <w:rsid w:val="00EC01E1"/>
    <w:rsid w:val="00EC534D"/>
    <w:rsid w:val="00EC5EB0"/>
    <w:rsid w:val="00ED063B"/>
    <w:rsid w:val="00ED6E2F"/>
    <w:rsid w:val="00ED7470"/>
    <w:rsid w:val="00EE0C5A"/>
    <w:rsid w:val="00EF03D4"/>
    <w:rsid w:val="00EF12C1"/>
    <w:rsid w:val="00EF42E8"/>
    <w:rsid w:val="00EF6898"/>
    <w:rsid w:val="00EF7618"/>
    <w:rsid w:val="00F02CDB"/>
    <w:rsid w:val="00F0566A"/>
    <w:rsid w:val="00F07BD2"/>
    <w:rsid w:val="00F104E3"/>
    <w:rsid w:val="00F1062A"/>
    <w:rsid w:val="00F118BE"/>
    <w:rsid w:val="00F11A39"/>
    <w:rsid w:val="00F121D7"/>
    <w:rsid w:val="00F1296A"/>
    <w:rsid w:val="00F14114"/>
    <w:rsid w:val="00F245AB"/>
    <w:rsid w:val="00F266F2"/>
    <w:rsid w:val="00F2734D"/>
    <w:rsid w:val="00F313E7"/>
    <w:rsid w:val="00F32AA0"/>
    <w:rsid w:val="00F33121"/>
    <w:rsid w:val="00F344DC"/>
    <w:rsid w:val="00F372C9"/>
    <w:rsid w:val="00F42C3E"/>
    <w:rsid w:val="00F439DC"/>
    <w:rsid w:val="00F4771A"/>
    <w:rsid w:val="00F51FEC"/>
    <w:rsid w:val="00F538B6"/>
    <w:rsid w:val="00F55E6C"/>
    <w:rsid w:val="00F67BF2"/>
    <w:rsid w:val="00F71C15"/>
    <w:rsid w:val="00F7249A"/>
    <w:rsid w:val="00F72B9A"/>
    <w:rsid w:val="00F767C7"/>
    <w:rsid w:val="00F7751D"/>
    <w:rsid w:val="00F92CA5"/>
    <w:rsid w:val="00F93E74"/>
    <w:rsid w:val="00F9581F"/>
    <w:rsid w:val="00F9652B"/>
    <w:rsid w:val="00F96E82"/>
    <w:rsid w:val="00F97FAC"/>
    <w:rsid w:val="00FA7D1E"/>
    <w:rsid w:val="00FC2037"/>
    <w:rsid w:val="00FC2205"/>
    <w:rsid w:val="00FC31B6"/>
    <w:rsid w:val="00FC57EE"/>
    <w:rsid w:val="00FC590C"/>
    <w:rsid w:val="00FC5F63"/>
    <w:rsid w:val="00FD2D2A"/>
    <w:rsid w:val="00FD5043"/>
    <w:rsid w:val="00FD607C"/>
    <w:rsid w:val="00FE164D"/>
    <w:rsid w:val="00FE1E6A"/>
    <w:rsid w:val="00FF0ABE"/>
    <w:rsid w:val="00FF275C"/>
    <w:rsid w:val="00FF2BEF"/>
    <w:rsid w:val="00FF391A"/>
    <w:rsid w:val="00FF7C4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E02DA"/>
    <w:pPr>
      <w:bidi/>
      <w:spacing w:line="216" w:lineRule="auto"/>
      <w:jc w:val="lowKashida"/>
    </w:pPr>
    <w:rPr>
      <w:rFonts w:cs="Simplified Arabic"/>
      <w:noProof/>
      <w:sz w:val="18"/>
      <w:szCs w:val="22"/>
      <w:lang w:val="en-US" w:eastAsia="zh-CN"/>
    </w:rPr>
  </w:style>
  <w:style w:type="paragraph" w:styleId="Heading1">
    <w:name w:val="heading 1"/>
    <w:basedOn w:val="Normal"/>
    <w:next w:val="Normal"/>
    <w:qFormat/>
    <w:rsid w:val="005F46C7"/>
    <w:pPr>
      <w:keepNext/>
      <w:tabs>
        <w:tab w:val="center" w:pos="4680"/>
        <w:tab w:val="right" w:pos="9648"/>
      </w:tabs>
      <w:spacing w:before="600" w:after="600"/>
      <w:jc w:val="center"/>
      <w:outlineLvl w:val="0"/>
    </w:pPr>
    <w:rPr>
      <w:rFonts w:eastAsia="Times New Roman"/>
      <w:b/>
      <w:bCs/>
      <w:sz w:val="32"/>
      <w:szCs w:val="36"/>
    </w:rPr>
  </w:style>
  <w:style w:type="paragraph" w:styleId="Heading2">
    <w:name w:val="heading 2"/>
    <w:basedOn w:val="Normal"/>
    <w:next w:val="Normal"/>
    <w:qFormat/>
    <w:rsid w:val="005F46C7"/>
    <w:pPr>
      <w:keepNext/>
      <w:spacing w:before="360"/>
      <w:jc w:val="center"/>
      <w:outlineLvl w:val="1"/>
    </w:pPr>
    <w:rPr>
      <w:rFonts w:eastAsia="Times New Roman"/>
      <w:b/>
      <w:bCs/>
      <w:sz w:val="24"/>
      <w:szCs w:val="24"/>
    </w:rPr>
  </w:style>
  <w:style w:type="paragraph" w:styleId="Heading3">
    <w:name w:val="heading 3"/>
    <w:basedOn w:val="Normal"/>
    <w:next w:val="Normal"/>
    <w:link w:val="Heading3Char"/>
    <w:qFormat/>
    <w:rsid w:val="005F46C7"/>
    <w:pPr>
      <w:keepNext/>
      <w:spacing w:before="360"/>
      <w:jc w:val="center"/>
      <w:outlineLvl w:val="2"/>
    </w:pPr>
    <w:rPr>
      <w:rFonts w:eastAsia="Times New Roman"/>
      <w:sz w:val="22"/>
      <w:szCs w:val="24"/>
    </w:rPr>
  </w:style>
  <w:style w:type="paragraph" w:styleId="Heading4">
    <w:name w:val="heading 4"/>
    <w:basedOn w:val="Normal"/>
    <w:next w:val="Normal"/>
    <w:qFormat/>
    <w:rsid w:val="00850179"/>
    <w:pPr>
      <w:keepNext/>
      <w:numPr>
        <w:ilvl w:val="3"/>
        <w:numId w:val="11"/>
      </w:numPr>
      <w:spacing w:before="240"/>
      <w:outlineLvl w:val="3"/>
    </w:pPr>
    <w:rPr>
      <w:rFonts w:ascii="CG Times Bold" w:eastAsia="Times New Roman" w:hAnsi="CG Times Bold"/>
      <w:b/>
      <w:bCs/>
      <w:i/>
      <w:iCs/>
      <w:kern w:val="2"/>
      <w:sz w:val="20"/>
      <w:lang w:eastAsia="en-US"/>
    </w:rPr>
  </w:style>
  <w:style w:type="paragraph" w:styleId="Heading5">
    <w:name w:val="heading 5"/>
    <w:basedOn w:val="Normal"/>
    <w:next w:val="Normal"/>
    <w:qFormat/>
    <w:rsid w:val="00850179"/>
    <w:pPr>
      <w:numPr>
        <w:ilvl w:val="4"/>
        <w:numId w:val="11"/>
      </w:numPr>
      <w:spacing w:before="240" w:after="60"/>
      <w:outlineLvl w:val="4"/>
    </w:pPr>
    <w:rPr>
      <w:b/>
      <w:bCs/>
      <w:i/>
      <w:iCs/>
      <w:sz w:val="26"/>
      <w:szCs w:val="26"/>
    </w:rPr>
  </w:style>
  <w:style w:type="paragraph" w:styleId="Heading6">
    <w:name w:val="heading 6"/>
    <w:basedOn w:val="Normal"/>
    <w:next w:val="Normal"/>
    <w:qFormat/>
    <w:rsid w:val="00850179"/>
    <w:pPr>
      <w:numPr>
        <w:ilvl w:val="5"/>
        <w:numId w:val="11"/>
      </w:numPr>
      <w:spacing w:before="240" w:after="60"/>
      <w:outlineLvl w:val="5"/>
    </w:pPr>
    <w:rPr>
      <w:rFonts w:cs="Times New Roman"/>
      <w:b/>
      <w:bCs/>
      <w:sz w:val="22"/>
    </w:rPr>
  </w:style>
  <w:style w:type="paragraph" w:styleId="Heading7">
    <w:name w:val="heading 7"/>
    <w:basedOn w:val="Normal"/>
    <w:next w:val="Normal"/>
    <w:qFormat/>
    <w:rsid w:val="00850179"/>
    <w:pPr>
      <w:numPr>
        <w:ilvl w:val="6"/>
        <w:numId w:val="11"/>
      </w:numPr>
      <w:spacing w:before="240" w:after="60"/>
      <w:outlineLvl w:val="6"/>
    </w:pPr>
    <w:rPr>
      <w:rFonts w:cs="Times New Roman"/>
      <w:sz w:val="24"/>
    </w:rPr>
  </w:style>
  <w:style w:type="paragraph" w:styleId="Heading8">
    <w:name w:val="heading 8"/>
    <w:basedOn w:val="Normal"/>
    <w:next w:val="Normal"/>
    <w:qFormat/>
    <w:rsid w:val="00850179"/>
    <w:pPr>
      <w:numPr>
        <w:ilvl w:val="7"/>
        <w:numId w:val="11"/>
      </w:numPr>
      <w:spacing w:before="240" w:after="60"/>
      <w:outlineLvl w:val="7"/>
    </w:pPr>
    <w:rPr>
      <w:rFonts w:cs="Times New Roman"/>
      <w:i/>
      <w:iCs/>
      <w:sz w:val="24"/>
    </w:rPr>
  </w:style>
  <w:style w:type="paragraph" w:styleId="Heading9">
    <w:name w:val="heading 9"/>
    <w:basedOn w:val="Normal"/>
    <w:next w:val="Normal"/>
    <w:qFormat/>
    <w:rsid w:val="00850179"/>
    <w:pPr>
      <w:numPr>
        <w:ilvl w:val="8"/>
        <w:numId w:val="11"/>
      </w:numPr>
      <w:spacing w:before="240" w:after="60"/>
      <w:outlineLvl w:val="8"/>
    </w:pPr>
    <w:rPr>
      <w:rFonts w:ascii="Arial"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sh">
    <w:name w:val="dash"/>
    <w:basedOn w:val="Normal"/>
    <w:autoRedefine/>
    <w:rsid w:val="003057B1"/>
    <w:pPr>
      <w:numPr>
        <w:numId w:val="3"/>
      </w:numPr>
      <w:tabs>
        <w:tab w:val="clear" w:pos="504"/>
        <w:tab w:val="num" w:pos="360"/>
      </w:tabs>
      <w:spacing w:before="120" w:after="120"/>
      <w:ind w:left="0" w:firstLine="0"/>
    </w:pPr>
    <w:rPr>
      <w:rFonts w:eastAsia="Times New Roman"/>
      <w:szCs w:val="20"/>
    </w:rPr>
  </w:style>
  <w:style w:type="paragraph" w:styleId="TOC9">
    <w:name w:val="toc 9"/>
    <w:basedOn w:val="Normal"/>
    <w:next w:val="Normal"/>
    <w:autoRedefine/>
    <w:semiHidden/>
    <w:rsid w:val="000C3902"/>
    <w:pPr>
      <w:ind w:left="1760"/>
      <w:jc w:val="both"/>
    </w:pPr>
  </w:style>
  <w:style w:type="paragraph" w:styleId="ListBullet">
    <w:name w:val="List Bullet"/>
    <w:basedOn w:val="Normal"/>
    <w:rsid w:val="003F4680"/>
    <w:pPr>
      <w:numPr>
        <w:numId w:val="1"/>
      </w:numPr>
    </w:pPr>
  </w:style>
  <w:style w:type="table" w:styleId="Table3Deffects1">
    <w:name w:val="Table 3D effects 1"/>
    <w:basedOn w:val="TableNormal"/>
    <w:rsid w:val="003F046F"/>
    <w:pPr>
      <w:bidi/>
      <w:spacing w:line="216" w:lineRule="auto"/>
      <w:jc w:val="lowKashida"/>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para-reg">
    <w:name w:val="para-reg"/>
    <w:basedOn w:val="Normal"/>
    <w:rsid w:val="00B15740"/>
    <w:pPr>
      <w:spacing w:line="211" w:lineRule="auto"/>
    </w:pPr>
    <w:rPr>
      <w:kern w:val="2"/>
      <w:sz w:val="20"/>
      <w:lang w:eastAsia="en-US"/>
    </w:rPr>
  </w:style>
  <w:style w:type="paragraph" w:styleId="BlockText">
    <w:name w:val="Block Text"/>
    <w:basedOn w:val="Normal"/>
    <w:rsid w:val="00F118BE"/>
    <w:pPr>
      <w:spacing w:before="120"/>
      <w:ind w:left="720" w:hanging="360"/>
    </w:pPr>
  </w:style>
  <w:style w:type="numbering" w:styleId="111111">
    <w:name w:val="Outline List 2"/>
    <w:basedOn w:val="NoList"/>
    <w:rsid w:val="0000685A"/>
    <w:pPr>
      <w:numPr>
        <w:numId w:val="9"/>
      </w:numPr>
    </w:pPr>
  </w:style>
  <w:style w:type="numbering" w:styleId="1ai">
    <w:name w:val="Outline List 1"/>
    <w:basedOn w:val="NoList"/>
    <w:rsid w:val="0000685A"/>
    <w:pPr>
      <w:numPr>
        <w:numId w:val="8"/>
      </w:numPr>
    </w:pPr>
  </w:style>
  <w:style w:type="paragraph" w:customStyle="1" w:styleId="StyleCGTimesLatin9ptJustifiedBefore009Hanging">
    <w:name w:val="Style CG Times (Latin) 9 pt Justified Before:  0.09&quot; Hanging:  ..."/>
    <w:basedOn w:val="Normal"/>
    <w:rsid w:val="00060CF9"/>
    <w:pPr>
      <w:spacing w:line="228" w:lineRule="auto"/>
      <w:ind w:left="306" w:right="306" w:hanging="180"/>
      <w:jc w:val="both"/>
    </w:pPr>
    <w:rPr>
      <w:rFonts w:eastAsia="Times New Roman"/>
      <w:noProof w:val="0"/>
      <w:kern w:val="2"/>
      <w:szCs w:val="20"/>
      <w:lang w:eastAsia="en-US"/>
    </w:rPr>
  </w:style>
  <w:style w:type="paragraph" w:customStyle="1" w:styleId="StyleCGTimesLatin9ptJustifiedBefore003Firstline">
    <w:name w:val="Style CG Times (Latin) 9 pt Justified Before:  0.03&quot; First line..."/>
    <w:basedOn w:val="Normal"/>
    <w:rsid w:val="00060CF9"/>
    <w:pPr>
      <w:ind w:left="36" w:right="36" w:firstLine="180"/>
      <w:jc w:val="both"/>
    </w:pPr>
    <w:rPr>
      <w:rFonts w:eastAsia="Times New Roman"/>
      <w:noProof w:val="0"/>
      <w:kern w:val="2"/>
      <w:szCs w:val="20"/>
      <w:lang w:eastAsia="en-US"/>
    </w:rPr>
  </w:style>
  <w:style w:type="numbering" w:styleId="ArticleSection">
    <w:name w:val="Outline List 3"/>
    <w:basedOn w:val="NoList"/>
    <w:rsid w:val="00D80D39"/>
    <w:pPr>
      <w:numPr>
        <w:numId w:val="10"/>
      </w:numPr>
    </w:pPr>
  </w:style>
  <w:style w:type="paragraph" w:styleId="BodyText">
    <w:name w:val="Body Text"/>
    <w:basedOn w:val="Normal"/>
    <w:rsid w:val="00D80D39"/>
    <w:pPr>
      <w:spacing w:after="120"/>
    </w:pPr>
  </w:style>
  <w:style w:type="paragraph" w:styleId="BodyTextFirstIndent">
    <w:name w:val="Body Text First Indent"/>
    <w:basedOn w:val="BodyText"/>
    <w:rsid w:val="00D80D39"/>
    <w:pPr>
      <w:ind w:firstLine="210"/>
    </w:pPr>
  </w:style>
  <w:style w:type="paragraph" w:styleId="BodyTextIndent">
    <w:name w:val="Body Text Indent"/>
    <w:basedOn w:val="Normal"/>
    <w:rsid w:val="00D80D39"/>
    <w:pPr>
      <w:spacing w:after="120"/>
      <w:ind w:left="283"/>
    </w:pPr>
  </w:style>
  <w:style w:type="paragraph" w:styleId="BodyTextFirstIndent2">
    <w:name w:val="Body Text First Indent 2"/>
    <w:basedOn w:val="BodyTextIndent"/>
    <w:rsid w:val="00D80D39"/>
    <w:pPr>
      <w:ind w:firstLine="210"/>
    </w:pPr>
  </w:style>
  <w:style w:type="paragraph" w:styleId="E-mailSignature">
    <w:name w:val="E-mail Signature"/>
    <w:basedOn w:val="Bullet-manuales"/>
    <w:rsid w:val="00D80D39"/>
  </w:style>
  <w:style w:type="paragraph" w:customStyle="1" w:styleId="StyleCGTimesLatin9ptJustifiedBefore008Hanging">
    <w:name w:val="Style CG Times (Latin) 9 pt Justified Before:  0.08&quot; Hanging:  ..."/>
    <w:basedOn w:val="Normal"/>
    <w:rsid w:val="00060CF9"/>
    <w:pPr>
      <w:spacing w:line="228" w:lineRule="auto"/>
      <w:ind w:left="302" w:right="302" w:hanging="180"/>
      <w:jc w:val="both"/>
    </w:pPr>
    <w:rPr>
      <w:rFonts w:eastAsia="Times New Roman"/>
      <w:noProof w:val="0"/>
      <w:kern w:val="2"/>
      <w:szCs w:val="20"/>
      <w:lang w:eastAsia="en-US"/>
    </w:rPr>
  </w:style>
  <w:style w:type="paragraph" w:styleId="Closing">
    <w:name w:val="Closing"/>
    <w:basedOn w:val="Normal"/>
    <w:semiHidden/>
    <w:rsid w:val="00850179"/>
    <w:pPr>
      <w:ind w:left="4252"/>
    </w:pPr>
  </w:style>
  <w:style w:type="paragraph" w:styleId="Date">
    <w:name w:val="Date"/>
    <w:basedOn w:val="Normal"/>
    <w:next w:val="Normal"/>
    <w:semiHidden/>
    <w:rsid w:val="00850179"/>
  </w:style>
  <w:style w:type="paragraph" w:styleId="EnvelopeAddress">
    <w:name w:val="envelope address"/>
    <w:basedOn w:val="Normal"/>
    <w:semiHidden/>
    <w:rsid w:val="00850179"/>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semiHidden/>
    <w:rsid w:val="00850179"/>
    <w:rPr>
      <w:rFonts w:ascii="Arial" w:hAnsi="Arial" w:cs="Arial"/>
      <w:szCs w:val="20"/>
    </w:rPr>
  </w:style>
  <w:style w:type="character" w:styleId="FollowedHyperlink">
    <w:name w:val="FollowedHyperlink"/>
    <w:basedOn w:val="DefaultParagraphFont"/>
    <w:semiHidden/>
    <w:rsid w:val="00850179"/>
    <w:rPr>
      <w:color w:val="800080"/>
      <w:u w:val="single"/>
    </w:rPr>
  </w:style>
  <w:style w:type="paragraph" w:styleId="Footer">
    <w:name w:val="footer"/>
    <w:basedOn w:val="Normal"/>
    <w:semiHidden/>
    <w:rsid w:val="00850179"/>
    <w:pPr>
      <w:tabs>
        <w:tab w:val="center" w:pos="4320"/>
        <w:tab w:val="right" w:pos="8640"/>
      </w:tabs>
    </w:pPr>
  </w:style>
  <w:style w:type="character" w:styleId="HTMLAcronym">
    <w:name w:val="HTML Acronym"/>
    <w:basedOn w:val="DefaultParagraphFont"/>
    <w:semiHidden/>
    <w:rsid w:val="00850179"/>
  </w:style>
  <w:style w:type="paragraph" w:styleId="HTMLAddress">
    <w:name w:val="HTML Address"/>
    <w:basedOn w:val="Normal"/>
    <w:semiHidden/>
    <w:rsid w:val="00850179"/>
    <w:rPr>
      <w:i/>
      <w:iCs/>
    </w:rPr>
  </w:style>
  <w:style w:type="character" w:styleId="HTMLCite">
    <w:name w:val="HTML Cite"/>
    <w:basedOn w:val="DefaultParagraphFont"/>
    <w:semiHidden/>
    <w:rsid w:val="00850179"/>
    <w:rPr>
      <w:i/>
      <w:iCs/>
    </w:rPr>
  </w:style>
  <w:style w:type="paragraph" w:styleId="NormalWeb">
    <w:name w:val="Normal (Web)"/>
    <w:basedOn w:val="Normal"/>
    <w:semiHidden/>
    <w:rsid w:val="00850179"/>
    <w:rPr>
      <w:rFonts w:cs="Times New Roman"/>
      <w:sz w:val="24"/>
    </w:rPr>
  </w:style>
  <w:style w:type="paragraph" w:styleId="NormalIndent">
    <w:name w:val="Normal Indent"/>
    <w:basedOn w:val="Normal"/>
    <w:semiHidden/>
    <w:rsid w:val="00850179"/>
    <w:pPr>
      <w:ind w:left="720"/>
    </w:pPr>
  </w:style>
  <w:style w:type="paragraph" w:styleId="Subtitle">
    <w:name w:val="Subtitle"/>
    <w:basedOn w:val="Normal"/>
    <w:qFormat/>
    <w:rsid w:val="00850179"/>
    <w:pPr>
      <w:spacing w:after="60"/>
      <w:jc w:val="center"/>
      <w:outlineLvl w:val="1"/>
    </w:pPr>
    <w:rPr>
      <w:rFonts w:ascii="Arial" w:hAnsi="Arial" w:cs="Arial"/>
      <w:sz w:val="24"/>
    </w:rPr>
  </w:style>
  <w:style w:type="table" w:styleId="TableSubtle1">
    <w:name w:val="Table Subtle 1"/>
    <w:basedOn w:val="TableNormal"/>
    <w:semiHidden/>
    <w:rsid w:val="00850179"/>
    <w:pPr>
      <w:bidi/>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50179"/>
    <w:pPr>
      <w:bidi/>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ListBullet3">
    <w:name w:val="List Bullet 3"/>
    <w:basedOn w:val="Normal"/>
    <w:rsid w:val="003F4680"/>
    <w:pPr>
      <w:numPr>
        <w:numId w:val="2"/>
      </w:numPr>
    </w:pPr>
  </w:style>
  <w:style w:type="paragraph" w:customStyle="1" w:styleId="StyleCGTimesJustifiedBefore015Hanging019After">
    <w:name w:val="Style CG Times Justified Before:  0.15&quot; Hanging:  0.19&quot; After: ..."/>
    <w:basedOn w:val="Normal"/>
    <w:rsid w:val="00060CF9"/>
    <w:pPr>
      <w:spacing w:line="228" w:lineRule="auto"/>
      <w:ind w:left="486" w:right="486" w:hanging="270"/>
      <w:jc w:val="both"/>
    </w:pPr>
    <w:rPr>
      <w:rFonts w:eastAsia="Times New Roman"/>
      <w:noProof w:val="0"/>
      <w:kern w:val="2"/>
      <w:szCs w:val="20"/>
      <w:lang w:eastAsia="en-US"/>
    </w:rPr>
  </w:style>
  <w:style w:type="paragraph" w:customStyle="1" w:styleId="paraindentbold">
    <w:name w:val="para indent bold"/>
    <w:basedOn w:val="paraindentitalecnotbold"/>
    <w:rsid w:val="003057B1"/>
    <w:rPr>
      <w:b/>
      <w:bCs/>
      <w:i w:val="0"/>
      <w:iCs w:val="0"/>
    </w:rPr>
  </w:style>
  <w:style w:type="paragraph" w:customStyle="1" w:styleId="paraindentitalecnotbold">
    <w:name w:val="para indent italec not bold"/>
    <w:basedOn w:val="Normal"/>
    <w:rsid w:val="003057B1"/>
    <w:pPr>
      <w:tabs>
        <w:tab w:val="left" w:pos="1152"/>
      </w:tabs>
      <w:spacing w:before="120" w:after="120" w:line="211" w:lineRule="auto"/>
      <w:ind w:firstLine="288"/>
    </w:pPr>
    <w:rPr>
      <w:rFonts w:eastAsia="Times New Roman"/>
      <w:i/>
      <w:iCs/>
      <w:szCs w:val="20"/>
    </w:rPr>
  </w:style>
  <w:style w:type="paragraph" w:customStyle="1" w:styleId="StyleparanumABold">
    <w:name w:val="Style para num A) + Bold"/>
    <w:basedOn w:val="Normal"/>
    <w:rsid w:val="003F046F"/>
    <w:pPr>
      <w:numPr>
        <w:numId w:val="4"/>
      </w:numPr>
    </w:pPr>
    <w:rPr>
      <w:rFonts w:eastAsia="Times New Roman"/>
      <w:b/>
      <w:szCs w:val="20"/>
    </w:rPr>
  </w:style>
  <w:style w:type="paragraph" w:customStyle="1" w:styleId="reg-para">
    <w:name w:val="reg-para"/>
    <w:basedOn w:val="paraindentbold"/>
    <w:rsid w:val="002F03DC"/>
  </w:style>
  <w:style w:type="character" w:customStyle="1" w:styleId="StyleCGTimesBold">
    <w:name w:val="Style CG Times Bold"/>
    <w:basedOn w:val="DefaultParagraphFont"/>
    <w:rsid w:val="00060CF9"/>
    <w:rPr>
      <w:rFonts w:ascii="Times New Roman" w:hAnsi="Times New Roman" w:cs="Simplified Arabic"/>
      <w:b/>
      <w:bCs/>
      <w:sz w:val="18"/>
    </w:rPr>
  </w:style>
  <w:style w:type="paragraph" w:customStyle="1" w:styleId="StyleCGTimesJustifiedFirstline009">
    <w:name w:val="Style CG Times Justified First line:  0.09&quot;"/>
    <w:basedOn w:val="Normal"/>
    <w:rsid w:val="00060CF9"/>
    <w:pPr>
      <w:ind w:firstLine="126"/>
      <w:jc w:val="both"/>
    </w:pPr>
    <w:rPr>
      <w:rFonts w:eastAsia="Times New Roman"/>
      <w:noProof w:val="0"/>
      <w:kern w:val="2"/>
      <w:szCs w:val="20"/>
      <w:lang w:eastAsia="en-US"/>
    </w:rPr>
  </w:style>
  <w:style w:type="table" w:styleId="TableGrid">
    <w:name w:val="Table Grid"/>
    <w:basedOn w:val="TableNormal"/>
    <w:rsid w:val="008649B9"/>
    <w:pPr>
      <w:bidi/>
      <w:spacing w:line="216" w:lineRule="auto"/>
      <w:jc w:val="lowKashida"/>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reg-paraComplex9pt">
    <w:name w:val="Style reg-para + (Complex) 9 pt"/>
    <w:basedOn w:val="reg-para"/>
    <w:rsid w:val="002F03DC"/>
    <w:pPr>
      <w:tabs>
        <w:tab w:val="left" w:pos="936"/>
      </w:tabs>
    </w:pPr>
  </w:style>
  <w:style w:type="character" w:customStyle="1" w:styleId="StyleLatinCGTimesAsianTimesNewRomanComplexSimplifi">
    <w:name w:val="Style (Latin) CG Times (Asian) Times New Roman (Complex) Simplifi..."/>
    <w:basedOn w:val="DefaultParagraphFont"/>
    <w:rsid w:val="008E03DD"/>
    <w:rPr>
      <w:rFonts w:ascii="Times New Roman" w:eastAsia="Times New Roman" w:hAnsi="Times New Roman" w:cs="Simplified Arabic"/>
      <w:kern w:val="2"/>
      <w:sz w:val="24"/>
      <w:szCs w:val="24"/>
    </w:rPr>
  </w:style>
  <w:style w:type="paragraph" w:customStyle="1" w:styleId="REG-PARA0">
    <w:name w:val="REG-PARA"/>
    <w:basedOn w:val="Normal"/>
    <w:rsid w:val="008E03DD"/>
    <w:pPr>
      <w:spacing w:before="120" w:after="120"/>
    </w:pPr>
    <w:rPr>
      <w:rFonts w:eastAsia="Times New Roman"/>
      <w:noProof w:val="0"/>
      <w:sz w:val="20"/>
      <w:lang w:eastAsia="en-US"/>
    </w:rPr>
  </w:style>
  <w:style w:type="paragraph" w:customStyle="1" w:styleId="StyleStyleStyleStyleStyleStylemultinumLatin9ptL">
    <w:name w:val="Style Style Style Style Style Style multinum + (Latin) 9 pt + + + L..."/>
    <w:basedOn w:val="Normal"/>
    <w:rsid w:val="009E64B4"/>
    <w:pPr>
      <w:widowControl w:val="0"/>
      <w:bidi w:val="0"/>
      <w:spacing w:line="240" w:lineRule="exact"/>
      <w:jc w:val="both"/>
    </w:pPr>
    <w:rPr>
      <w:noProof w:val="0"/>
      <w:sz w:val="20"/>
      <w:szCs w:val="24"/>
    </w:rPr>
  </w:style>
  <w:style w:type="paragraph" w:styleId="Header">
    <w:name w:val="header"/>
    <w:basedOn w:val="Normal"/>
    <w:link w:val="HeaderChar"/>
    <w:rsid w:val="007E3570"/>
    <w:pPr>
      <w:tabs>
        <w:tab w:val="center" w:pos="4320"/>
        <w:tab w:val="right" w:pos="8640"/>
      </w:tabs>
    </w:pPr>
  </w:style>
  <w:style w:type="character" w:styleId="PageNumber">
    <w:name w:val="page number"/>
    <w:basedOn w:val="DefaultParagraphFont"/>
    <w:rsid w:val="007E3570"/>
  </w:style>
  <w:style w:type="paragraph" w:customStyle="1" w:styleId="StyleStyleStyleStyleStyleStyleStylemultinumLatin9pt">
    <w:name w:val="Style Style Style Style Style Style Style multinum + (Latin) 9 pt +..."/>
    <w:basedOn w:val="StyleStyleStyleStyleStyleStylemultinumLatin9ptL"/>
    <w:rsid w:val="005A5138"/>
    <w:pPr>
      <w:bidi/>
      <w:spacing w:before="120" w:after="120" w:line="216" w:lineRule="auto"/>
    </w:pPr>
  </w:style>
  <w:style w:type="paragraph" w:customStyle="1" w:styleId="paraindent">
    <w:name w:val="para indent"/>
    <w:basedOn w:val="paraindentbold"/>
    <w:rsid w:val="00EC5EB0"/>
    <w:rPr>
      <w:bCs w:val="0"/>
    </w:rPr>
  </w:style>
  <w:style w:type="paragraph" w:customStyle="1" w:styleId="maualreg-para">
    <w:name w:val="maual reg-para"/>
    <w:basedOn w:val="paraindent"/>
    <w:rsid w:val="00EC5EB0"/>
    <w:pPr>
      <w:ind w:firstLine="0"/>
    </w:pPr>
  </w:style>
  <w:style w:type="paragraph" w:customStyle="1" w:styleId="manualreg-para">
    <w:name w:val="manual reg-para"/>
    <w:basedOn w:val="paraindent"/>
    <w:rsid w:val="00EC5EB0"/>
    <w:pPr>
      <w:ind w:firstLine="0"/>
    </w:pPr>
  </w:style>
  <w:style w:type="paragraph" w:customStyle="1" w:styleId="StyleparaindentitalecnotboldBold">
    <w:name w:val="Style para indent italec not bold + Bold"/>
    <w:basedOn w:val="paraindentitalecnotbold"/>
    <w:rsid w:val="00F9581F"/>
    <w:rPr>
      <w:b/>
      <w:bCs/>
    </w:rPr>
  </w:style>
  <w:style w:type="paragraph" w:customStyle="1" w:styleId="hangingparamanual">
    <w:name w:val="hanging para manual"/>
    <w:basedOn w:val="Normal"/>
    <w:rsid w:val="00F9581F"/>
    <w:pPr>
      <w:ind w:left="288" w:hanging="288"/>
    </w:pPr>
    <w:rPr>
      <w:szCs w:val="20"/>
    </w:rPr>
  </w:style>
  <w:style w:type="paragraph" w:customStyle="1" w:styleId="Stylemaualreg-para11ptLinespacingMultiple09li">
    <w:name w:val="Style maual reg-para + 11 pt Line spacing:  Multiple 0.9 li"/>
    <w:basedOn w:val="maualreg-para"/>
    <w:rsid w:val="00F9581F"/>
    <w:pPr>
      <w:spacing w:line="216" w:lineRule="auto"/>
    </w:pPr>
  </w:style>
  <w:style w:type="paragraph" w:customStyle="1" w:styleId="StylehangingparamanualBold">
    <w:name w:val="Style hanging para manual + Bold"/>
    <w:basedOn w:val="hangingparamanual"/>
    <w:rsid w:val="00F9581F"/>
    <w:rPr>
      <w:b/>
      <w:bCs/>
      <w:sz w:val="20"/>
      <w:szCs w:val="22"/>
    </w:rPr>
  </w:style>
  <w:style w:type="paragraph" w:customStyle="1" w:styleId="paranumAmanuales">
    <w:name w:val="para num A) manuales"/>
    <w:basedOn w:val="Normal"/>
    <w:rsid w:val="003F046F"/>
    <w:pPr>
      <w:numPr>
        <w:numId w:val="5"/>
      </w:numPr>
    </w:pPr>
    <w:rPr>
      <w:rFonts w:eastAsia="Times New Roman"/>
      <w:szCs w:val="20"/>
    </w:rPr>
  </w:style>
  <w:style w:type="paragraph" w:customStyle="1" w:styleId="Bullet-manuales">
    <w:name w:val="Bullet-manuales"/>
    <w:basedOn w:val="Normal"/>
    <w:rsid w:val="00B15740"/>
    <w:pPr>
      <w:numPr>
        <w:numId w:val="6"/>
      </w:numPr>
    </w:pPr>
    <w:rPr>
      <w:szCs w:val="20"/>
    </w:rPr>
  </w:style>
  <w:style w:type="paragraph" w:customStyle="1" w:styleId="paranum1manuals">
    <w:name w:val="para num 1) manuals"/>
    <w:basedOn w:val="Normal"/>
    <w:rsid w:val="003F046F"/>
    <w:pPr>
      <w:jc w:val="both"/>
    </w:pPr>
    <w:rPr>
      <w:kern w:val="2"/>
      <w:szCs w:val="20"/>
      <w:lang w:eastAsia="en-US" w:bidi="ar-EG"/>
    </w:rPr>
  </w:style>
  <w:style w:type="paragraph" w:customStyle="1" w:styleId="PARANUM1-MANUALS">
    <w:name w:val="PARA NUM 1- MANUALS"/>
    <w:basedOn w:val="Normal"/>
    <w:rsid w:val="003F046F"/>
    <w:pPr>
      <w:numPr>
        <w:numId w:val="7"/>
      </w:numPr>
      <w:jc w:val="both"/>
    </w:pPr>
    <w:rPr>
      <w:kern w:val="2"/>
      <w:szCs w:val="20"/>
      <w:lang w:eastAsia="en-US" w:bidi="ar-EG"/>
    </w:rPr>
  </w:style>
  <w:style w:type="table" w:customStyle="1" w:styleId="TableNormal1">
    <w:name w:val="Table Normal1"/>
    <w:next w:val="TableNormal"/>
    <w:semiHidden/>
    <w:rsid w:val="00F538B6"/>
    <w:rPr>
      <w:rFonts w:eastAsia="Times New Roman" w:cs="Traditional Arabic"/>
    </w:rPr>
    <w:tblPr>
      <w:tblInd w:w="0" w:type="dxa"/>
      <w:tblCellMar>
        <w:top w:w="0" w:type="dxa"/>
        <w:left w:w="108" w:type="dxa"/>
        <w:bottom w:w="0" w:type="dxa"/>
        <w:right w:w="108" w:type="dxa"/>
      </w:tblCellMar>
    </w:tblPr>
  </w:style>
  <w:style w:type="table" w:customStyle="1" w:styleId="TableNormal2">
    <w:name w:val="Table Normal2"/>
    <w:next w:val="TableNormal"/>
    <w:semiHidden/>
    <w:rsid w:val="00D86F19"/>
    <w:rPr>
      <w:rFonts w:eastAsia="Times New Roman" w:cs="Traditional Arabic"/>
    </w:rPr>
    <w:tblPr>
      <w:tblInd w:w="0" w:type="dxa"/>
      <w:tblCellMar>
        <w:top w:w="0" w:type="dxa"/>
        <w:left w:w="108" w:type="dxa"/>
        <w:bottom w:w="0" w:type="dxa"/>
        <w:right w:w="108" w:type="dxa"/>
      </w:tblCellMar>
    </w:tblPr>
  </w:style>
  <w:style w:type="table" w:customStyle="1" w:styleId="TableNormal3">
    <w:name w:val="Table Normal3"/>
    <w:next w:val="TableNormal"/>
    <w:semiHidden/>
    <w:rsid w:val="00BF5455"/>
    <w:rPr>
      <w:rFonts w:eastAsia="Times New Roman" w:cs="Traditional Arabic"/>
    </w:rPr>
    <w:tblPr>
      <w:tblInd w:w="0" w:type="dxa"/>
      <w:tblCellMar>
        <w:top w:w="0" w:type="dxa"/>
        <w:left w:w="108" w:type="dxa"/>
        <w:bottom w:w="0" w:type="dxa"/>
        <w:right w:w="108" w:type="dxa"/>
      </w:tblCellMar>
    </w:tblPr>
  </w:style>
  <w:style w:type="table" w:customStyle="1" w:styleId="TableNormal4">
    <w:name w:val="Table Normal4"/>
    <w:next w:val="TableNormal"/>
    <w:semiHidden/>
    <w:rsid w:val="00460CA9"/>
    <w:rPr>
      <w:rFonts w:eastAsia="Times New Roman" w:cs="Traditional Arabic"/>
    </w:rPr>
    <w:tblPr>
      <w:tblInd w:w="0" w:type="dxa"/>
      <w:tblCellMar>
        <w:top w:w="0" w:type="dxa"/>
        <w:left w:w="108" w:type="dxa"/>
        <w:bottom w:w="0" w:type="dxa"/>
        <w:right w:w="108" w:type="dxa"/>
      </w:tblCellMar>
    </w:tblPr>
  </w:style>
  <w:style w:type="character" w:styleId="Hyperlink">
    <w:name w:val="Hyperlink"/>
    <w:basedOn w:val="DefaultParagraphFont"/>
    <w:rsid w:val="006A4445"/>
    <w:rPr>
      <w:color w:val="0000FF"/>
      <w:u w:val="single"/>
    </w:rPr>
  </w:style>
  <w:style w:type="paragraph" w:styleId="BalloonText">
    <w:name w:val="Balloon Text"/>
    <w:basedOn w:val="Normal"/>
    <w:semiHidden/>
    <w:rsid w:val="002B1C5D"/>
    <w:rPr>
      <w:rFonts w:ascii="Tahoma" w:hAnsi="Tahoma" w:cs="Tahoma"/>
      <w:sz w:val="16"/>
      <w:szCs w:val="16"/>
    </w:rPr>
  </w:style>
  <w:style w:type="paragraph" w:customStyle="1" w:styleId="StyleStyleStyleStyleStyleStyleStyleStylemultinumLatin">
    <w:name w:val="Style Style Style Style Style Style Style Style multinum + (Latin) ..."/>
    <w:basedOn w:val="StyleStyleStyleStyleStyleStyleStylemultinumLatin9pt"/>
    <w:rsid w:val="00C65C8C"/>
    <w:pPr>
      <w:widowControl/>
      <w:spacing w:line="204" w:lineRule="auto"/>
    </w:pPr>
  </w:style>
  <w:style w:type="paragraph" w:customStyle="1" w:styleId="StyleStyleStyleStyleStyleStyleStyleStyleStylemultinumL">
    <w:name w:val="Style Style Style Style Style Style Style Style Style multinum + (L..."/>
    <w:basedOn w:val="StyleStyleStyleStyleStyleStyleStyleStylemultinumLatin"/>
    <w:rsid w:val="005A5138"/>
    <w:pPr>
      <w:keepNext/>
    </w:pPr>
    <w:rPr>
      <w:b/>
      <w:bCs/>
      <w:sz w:val="22"/>
      <w:szCs w:val="26"/>
    </w:rPr>
  </w:style>
  <w:style w:type="paragraph" w:customStyle="1" w:styleId="MULTI-NUMCharCharChar">
    <w:name w:val="MULTI-NUM Char Char Char"/>
    <w:basedOn w:val="Normal"/>
    <w:link w:val="MULTI-NUMCharCharCharChar"/>
    <w:rsid w:val="008A652F"/>
    <w:pPr>
      <w:spacing w:before="120" w:after="120"/>
      <w:ind w:left="720" w:hanging="720"/>
    </w:pPr>
    <w:rPr>
      <w:rFonts w:eastAsia="YouYuan"/>
      <w:lang w:eastAsia="en-US"/>
    </w:rPr>
  </w:style>
  <w:style w:type="character" w:customStyle="1" w:styleId="MULTI-NUMCharCharCharChar">
    <w:name w:val="MULTI-NUM Char Char Char Char"/>
    <w:basedOn w:val="DefaultParagraphFont"/>
    <w:link w:val="MULTI-NUMCharCharChar"/>
    <w:rsid w:val="008A652F"/>
    <w:rPr>
      <w:rFonts w:eastAsia="YouYuan" w:cs="Simplified Arabic"/>
      <w:noProof/>
      <w:sz w:val="18"/>
      <w:szCs w:val="22"/>
      <w:lang w:val="en-US" w:eastAsia="en-US" w:bidi="ar-SA"/>
    </w:rPr>
  </w:style>
  <w:style w:type="paragraph" w:customStyle="1" w:styleId="StyleStyleStyleStyleStyleStyleStyleStyleStylemultinumL1">
    <w:name w:val="Style Style Style Style Style Style Style Style Style multinum + (L...1"/>
    <w:basedOn w:val="StyleStyleStyleStyleStyleStyleStyleStylemultinumLatin"/>
    <w:rsid w:val="00C65C8C"/>
    <w:pPr>
      <w:numPr>
        <w:numId w:val="12"/>
      </w:numPr>
      <w:spacing w:line="194" w:lineRule="auto"/>
    </w:pPr>
  </w:style>
  <w:style w:type="paragraph" w:customStyle="1" w:styleId="multi-level-num">
    <w:name w:val="multi-level-num"/>
    <w:basedOn w:val="Normal"/>
    <w:rsid w:val="0037514D"/>
    <w:pPr>
      <w:numPr>
        <w:numId w:val="37"/>
      </w:numPr>
      <w:tabs>
        <w:tab w:val="left" w:pos="720"/>
        <w:tab w:val="left" w:pos="1152"/>
      </w:tabs>
      <w:spacing w:before="120" w:after="120"/>
      <w:ind w:right="72"/>
      <w:jc w:val="both"/>
    </w:pPr>
    <w:rPr>
      <w:rFonts w:ascii="CG Times" w:eastAsia="Times New Roman" w:hAnsi="CG Times"/>
      <w:noProof w:val="0"/>
      <w:kern w:val="2"/>
      <w:sz w:val="20"/>
      <w:lang w:eastAsia="en-US"/>
    </w:rPr>
  </w:style>
  <w:style w:type="paragraph" w:customStyle="1" w:styleId="a">
    <w:name w:val="ترقيم فقرات أ)"/>
    <w:basedOn w:val="Normal"/>
    <w:rsid w:val="0037514D"/>
    <w:pPr>
      <w:numPr>
        <w:numId w:val="36"/>
      </w:numPr>
      <w:spacing w:before="120" w:after="120"/>
      <w:ind w:left="0" w:right="1296"/>
      <w:jc w:val="both"/>
    </w:pPr>
    <w:rPr>
      <w:rFonts w:eastAsia="Times New Roman"/>
      <w:noProof w:val="0"/>
      <w:kern w:val="2"/>
      <w:sz w:val="22"/>
      <w:lang w:eastAsia="en-US"/>
    </w:rPr>
  </w:style>
  <w:style w:type="character" w:styleId="FootnoteReference">
    <w:name w:val="footnote reference"/>
    <w:basedOn w:val="DefaultParagraphFont"/>
    <w:semiHidden/>
    <w:rsid w:val="0037514D"/>
    <w:rPr>
      <w:vertAlign w:val="superscript"/>
    </w:rPr>
  </w:style>
  <w:style w:type="paragraph" w:styleId="FootnoteText">
    <w:name w:val="footnote text"/>
    <w:basedOn w:val="Normal"/>
    <w:semiHidden/>
    <w:rsid w:val="0037514D"/>
    <w:pPr>
      <w:jc w:val="both"/>
    </w:pPr>
    <w:rPr>
      <w:rFonts w:eastAsia="Times New Roman"/>
      <w:noProof w:val="0"/>
      <w:kern w:val="2"/>
      <w:sz w:val="20"/>
      <w:szCs w:val="20"/>
      <w:lang w:eastAsia="en-US"/>
    </w:rPr>
  </w:style>
  <w:style w:type="paragraph" w:customStyle="1" w:styleId="num1">
    <w:name w:val="num1"/>
    <w:basedOn w:val="multi-level-num"/>
    <w:rsid w:val="0037514D"/>
    <w:pPr>
      <w:numPr>
        <w:numId w:val="35"/>
      </w:numPr>
      <w:tabs>
        <w:tab w:val="clear" w:pos="360"/>
        <w:tab w:val="num" w:pos="648"/>
      </w:tabs>
      <w:spacing w:before="80" w:after="80" w:line="211" w:lineRule="auto"/>
      <w:ind w:left="0" w:firstLine="216"/>
    </w:pPr>
    <w:rPr>
      <w:b/>
      <w:i/>
    </w:rPr>
  </w:style>
  <w:style w:type="paragraph" w:customStyle="1" w:styleId="regl-para">
    <w:name w:val="regl-para"/>
    <w:basedOn w:val="Normal"/>
    <w:rsid w:val="0037514D"/>
    <w:pPr>
      <w:tabs>
        <w:tab w:val="left" w:pos="864"/>
      </w:tabs>
      <w:spacing w:before="120" w:after="120"/>
      <w:ind w:firstLine="403"/>
      <w:jc w:val="both"/>
    </w:pPr>
    <w:rPr>
      <w:rFonts w:eastAsia="Times New Roman"/>
      <w:noProof w:val="0"/>
      <w:kern w:val="2"/>
      <w:sz w:val="20"/>
      <w:lang w:eastAsia="en-US"/>
    </w:rPr>
  </w:style>
  <w:style w:type="paragraph" w:customStyle="1" w:styleId="reg-para-indent">
    <w:name w:val="reg-para-indent"/>
    <w:basedOn w:val="regl-para"/>
    <w:rsid w:val="0037514D"/>
    <w:pPr>
      <w:ind w:left="835" w:right="835" w:hanging="432"/>
    </w:pPr>
  </w:style>
  <w:style w:type="paragraph" w:customStyle="1" w:styleId="1-2">
    <w:name w:val="ترقيم 1-2 فرعي"/>
    <w:basedOn w:val="multi-level-num"/>
    <w:rsid w:val="0037514D"/>
    <w:pPr>
      <w:numPr>
        <w:numId w:val="0"/>
      </w:numPr>
      <w:tabs>
        <w:tab w:val="clear" w:pos="720"/>
        <w:tab w:val="clear" w:pos="1152"/>
        <w:tab w:val="left" w:pos="1656"/>
      </w:tabs>
      <w:spacing w:before="80" w:after="80" w:line="206" w:lineRule="auto"/>
      <w:ind w:left="1166" w:right="1166" w:hanging="446"/>
    </w:pPr>
    <w:rPr>
      <w:b/>
      <w:i/>
      <w:sz w:val="22"/>
    </w:rPr>
  </w:style>
  <w:style w:type="character" w:customStyle="1" w:styleId="HeaderChar">
    <w:name w:val="Header Char"/>
    <w:basedOn w:val="DefaultParagraphFont"/>
    <w:link w:val="Header"/>
    <w:rsid w:val="00385CED"/>
    <w:rPr>
      <w:rFonts w:cs="Simplified Arabic"/>
      <w:noProof/>
      <w:sz w:val="18"/>
      <w:szCs w:val="22"/>
      <w:lang w:val="en-US" w:eastAsia="zh-CN"/>
    </w:rPr>
  </w:style>
  <w:style w:type="character" w:customStyle="1" w:styleId="Heading3Char">
    <w:name w:val="Heading 3 Char"/>
    <w:basedOn w:val="DefaultParagraphFont"/>
    <w:link w:val="Heading3"/>
    <w:rsid w:val="001A05BF"/>
    <w:rPr>
      <w:rFonts w:eastAsia="Times New Roman" w:cs="Simplified Arabic"/>
      <w:noProof/>
      <w:sz w:val="22"/>
      <w:szCs w:val="24"/>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n-CA"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dash">
    <w:name w:val="1ai"/>
    <w:pPr>
      <w:numPr>
        <w:numId w:val="8"/>
      </w:numPr>
    </w:pPr>
  </w:style>
  <w:style w:type="numbering" w:customStyle="1" w:styleId="TOC9">
    <w:name w:val="111111"/>
    <w:pPr>
      <w:numPr>
        <w:numId w:val="9"/>
      </w:numPr>
    </w:pPr>
  </w:style>
  <w:style w:type="numbering" w:customStyle="1" w:styleId="ListBullet">
    <w:name w:val="ArticleSection"/>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customXml" Target="../customXml/item3.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isshak\AppData\Local\Microsoft\Templates\Normal%20II.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CD47E0C57BBA5B459984C3C610D1DFD8" ma:contentTypeVersion="1" ma:contentTypeDescription="Create a new document." ma:contentTypeScope="" ma:versionID="e9490958d62b3efa013ed4188f2cdfee">
  <xsd:schema xmlns:xsd="http://www.w3.org/2001/XMLSchema" xmlns:xs="http://www.w3.org/2001/XMLSchema" xmlns:p="http://schemas.microsoft.com/office/2006/metadata/properties" xmlns:ns1="http://schemas.microsoft.com/sharepoint/v3" targetNamespace="http://schemas.microsoft.com/office/2006/metadata/properties" ma:root="true" ma:fieldsID="ef2aa9ed40e72a78c3822fc753b43e8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A19AED3-B3A0-4E92-BCFE-04C88FCC4E29}"/>
</file>

<file path=customXml/itemProps2.xml><?xml version="1.0" encoding="utf-8"?>
<ds:datastoreItem xmlns:ds="http://schemas.openxmlformats.org/officeDocument/2006/customXml" ds:itemID="{E2B23D35-7406-44C6-8009-67E397A214AE}"/>
</file>

<file path=customXml/itemProps3.xml><?xml version="1.0" encoding="utf-8"?>
<ds:datastoreItem xmlns:ds="http://schemas.openxmlformats.org/officeDocument/2006/customXml" ds:itemID="{19716F6D-5DD8-4EDC-AC04-7D696B59759E}"/>
</file>

<file path=customXml/itemProps4.xml><?xml version="1.0" encoding="utf-8"?>
<ds:datastoreItem xmlns:ds="http://schemas.openxmlformats.org/officeDocument/2006/customXml" ds:itemID="{1AADCB45-AC43-4FC0-B299-8312F3B18291}"/>
</file>

<file path=docProps/app.xml><?xml version="1.0" encoding="utf-8"?>
<Properties xmlns="http://schemas.openxmlformats.org/officeDocument/2006/extended-properties" xmlns:vt="http://schemas.openxmlformats.org/officeDocument/2006/docPropsVTypes">
  <Template>Normal II.dotm</Template>
  <TotalTime>107</TotalTime>
  <Pages>2</Pages>
  <Words>134</Words>
  <Characters>717</Characters>
  <Application>Microsoft Office Word</Application>
  <DocSecurity>0</DocSecurity>
  <Lines>26</Lines>
  <Paragraphs>18</Paragraphs>
  <ScaleCrop>false</ScaleCrop>
  <HeadingPairs>
    <vt:vector size="2" baseType="variant">
      <vt:variant>
        <vt:lpstr>Title</vt:lpstr>
      </vt:variant>
      <vt:variant>
        <vt:i4>1</vt:i4>
      </vt:variant>
    </vt:vector>
  </HeadingPairs>
  <TitlesOfParts>
    <vt:vector size="1" baseType="lpstr">
      <vt:lpstr>Job No. 20174</vt:lpstr>
    </vt:vector>
  </TitlesOfParts>
  <Company>ICAO</Company>
  <LinksUpToDate>false</LinksUpToDate>
  <CharactersWithSpaces>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No. 20174</dc:title>
  <dc:subject>C-WP/12925</dc:subject>
  <dc:creator>Irene Isshak</dc:creator>
  <cp:lastModifiedBy>Isshak, Irene</cp:lastModifiedBy>
  <cp:revision>20</cp:revision>
  <cp:lastPrinted>2013-03-20T06:45:00Z</cp:lastPrinted>
  <dcterms:created xsi:type="dcterms:W3CDTF">2012-05-08T12:42:00Z</dcterms:created>
  <dcterms:modified xsi:type="dcterms:W3CDTF">2013-03-20T06:45:00Z</dcterms:modified>
  <cp:category>MEB-II</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0x010100CD47E0C57BBA5B459984C3C610D1DFD8</vt:lpwstr>
  </property>
</Properties>
</file>